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28" w:rsidRPr="002631E6" w:rsidRDefault="00180228" w:rsidP="002631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D441E5" w:rsidP="002631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862F16">
        <w:rPr>
          <w:rFonts w:ascii="Times New Roman" w:hAnsi="Times New Roman" w:cs="Times New Roman"/>
          <w:sz w:val="28"/>
          <w:szCs w:val="28"/>
        </w:rPr>
        <w:t>В.М.Веретенников</w:t>
      </w:r>
      <w:proofErr w:type="spellEnd"/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E5" w:rsidRPr="002631E6" w:rsidRDefault="00D441E5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Новая редакция положений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Устава муниципального образования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с внесенными в них изменениями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3B6" w:rsidRPr="002631E6" w:rsidRDefault="006F43B6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Принята Советом </w:t>
      </w:r>
    </w:p>
    <w:p w:rsidR="00180228" w:rsidRPr="002631E6" w:rsidRDefault="00862F16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6F43B6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0228" w:rsidRPr="002631E6" w:rsidRDefault="006F43B6" w:rsidP="002631E6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«</w:t>
      </w:r>
      <w:r w:rsidR="002631E6" w:rsidRPr="005555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2F1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631E6">
        <w:rPr>
          <w:rFonts w:ascii="Times New Roman" w:hAnsi="Times New Roman" w:cs="Times New Roman"/>
          <w:sz w:val="28"/>
          <w:szCs w:val="28"/>
        </w:rPr>
        <w:t>»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="002631E6" w:rsidRPr="0055555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2631E6">
        <w:rPr>
          <w:rFonts w:ascii="Times New Roman" w:hAnsi="Times New Roman" w:cs="Times New Roman"/>
          <w:sz w:val="28"/>
          <w:szCs w:val="28"/>
        </w:rPr>
        <w:t xml:space="preserve"> 201</w:t>
      </w:r>
      <w:r w:rsidR="002631E6" w:rsidRPr="002631E6">
        <w:rPr>
          <w:rFonts w:ascii="Times New Roman" w:hAnsi="Times New Roman" w:cs="Times New Roman"/>
          <w:sz w:val="28"/>
          <w:szCs w:val="28"/>
        </w:rPr>
        <w:t>9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</w:t>
      </w:r>
    </w:p>
    <w:p w:rsidR="002631E6" w:rsidRDefault="002631E6" w:rsidP="0026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631E6">
        <w:rPr>
          <w:rFonts w:ascii="Times New Roman" w:hAnsi="Times New Roman" w:cs="Times New Roman"/>
          <w:b/>
          <w:sz w:val="28"/>
          <w:szCs w:val="28"/>
        </w:rPr>
        <w:t xml:space="preserve">Статья 5. Вопросы местного значения Поселения 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1. К вопросам местного значения Поселения относятся: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захоронения».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</w:t>
      </w:r>
    </w:p>
    <w:p w:rsid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anchor="dst100179" w:history="1">
        <w:r w:rsidRPr="002631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31E6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2631E6" w:rsidRPr="002631E6" w:rsidRDefault="002631E6" w:rsidP="0055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2631E6" w:rsidRPr="002631E6" w:rsidRDefault="002631E6" w:rsidP="00555553">
      <w:pPr>
        <w:pStyle w:val="a3"/>
        <w:tabs>
          <w:tab w:val="clear" w:pos="1325"/>
        </w:tabs>
        <w:ind w:left="1" w:firstLine="708"/>
        <w:rPr>
          <w:sz w:val="28"/>
          <w:szCs w:val="28"/>
        </w:rPr>
      </w:pPr>
      <w:r w:rsidRPr="002631E6">
        <w:rPr>
          <w:sz w:val="28"/>
          <w:szCs w:val="28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2631E6" w:rsidRPr="002631E6" w:rsidRDefault="002631E6" w:rsidP="00555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  4. 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2631E6" w:rsidRP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имеют право на: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8) создание условий для развития туризма. 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</w:t>
      </w:r>
      <w:r w:rsidR="00555553">
        <w:rPr>
          <w:rFonts w:ascii="Times New Roman" w:hAnsi="Times New Roman" w:cs="Times New Roman"/>
          <w:sz w:val="28"/>
          <w:szCs w:val="28"/>
        </w:rPr>
        <w:t>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lastRenderedPageBreak/>
        <w:t>Статья 16. Территориальное общественное самоуправление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</w:t>
      </w:r>
      <w:r w:rsidR="00555553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 </w:t>
      </w:r>
      <w:r w:rsidR="00555553">
        <w:rPr>
          <w:rFonts w:ascii="Times New Roman" w:hAnsi="Times New Roman" w:cs="Times New Roman"/>
          <w:sz w:val="28"/>
          <w:szCs w:val="28"/>
        </w:rPr>
        <w:t>п. 3 ст.27 Федеральным законом №</w:t>
      </w:r>
      <w:r w:rsidRPr="002631E6">
        <w:rPr>
          <w:rFonts w:ascii="Times New Roman" w:hAnsi="Times New Roman" w:cs="Times New Roman"/>
          <w:sz w:val="28"/>
          <w:szCs w:val="28"/>
        </w:rPr>
        <w:t xml:space="preserve"> 131 - ФЗ; иные территории проживания граждан в границах Поселения.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r w:rsidR="00862F16">
        <w:rPr>
          <w:rFonts w:ascii="Times New Roman" w:hAnsi="Times New Roman" w:cs="Times New Roman"/>
          <w:sz w:val="28"/>
          <w:szCs w:val="28"/>
        </w:rPr>
        <w:t>Ленинского</w:t>
      </w:r>
      <w:r w:rsidRPr="002631E6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муниципального района Республики Татарстан.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4. 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6. В уставе территориального общественного самоуправления устанавливаются: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7. Собрания, конференции граждан по вопросам деятельности территориального общественного самоуправления созываются в соответствии с его уставом.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8.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содержанию,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 Исполнительным комитетом Поселения с использованием средств бюджета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(Совет Поселения, Главе Поселения и Исполнительный комитет Поселения) проекты муниципальных нормативных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настоящим Уставом и нормативным правовым актом Совета Поселения.</w:t>
      </w:r>
    </w:p>
    <w:p w:rsidR="00555553" w:rsidRPr="002631E6" w:rsidRDefault="00555553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22. Сход граждан</w:t>
      </w: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</w:t>
      </w:r>
      <w:proofErr w:type="gramStart"/>
      <w:r w:rsidRPr="002631E6">
        <w:rPr>
          <w:rFonts w:ascii="Times New Roman" w:hAnsi="Times New Roman" w:cs="Times New Roman"/>
          <w:sz w:val="28"/>
          <w:szCs w:val="28"/>
        </w:rPr>
        <w:t>года  «</w:t>
      </w:r>
      <w:proofErr w:type="gramEnd"/>
      <w:r w:rsidRPr="002631E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сход граждан может проводиться  в населенном пункте по вопросу изменения границ Поселения (муниципального района), в состав которого входит </w:t>
      </w:r>
      <w:r w:rsidRPr="002631E6">
        <w:rPr>
          <w:rFonts w:ascii="Times New Roman" w:hAnsi="Times New Roman" w:cs="Times New Roman"/>
          <w:sz w:val="28"/>
          <w:szCs w:val="28"/>
        </w:rPr>
        <w:lastRenderedPageBreak/>
        <w:t>указанный населенный пункт, влекущего отнесение территории указанного населенного пункта к территории другого поселения (муниципального района)</w:t>
      </w: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2. Сход граждан, предусмотренный статьей 25.1 </w:t>
      </w:r>
      <w:hyperlink r:id="rId7" w:history="1">
        <w:r w:rsidRPr="0055555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2631E6">
        <w:rPr>
          <w:rFonts w:ascii="Times New Roman" w:hAnsi="Times New Roman" w:cs="Times New Roman"/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862F16">
        <w:rPr>
          <w:rFonts w:ascii="Times New Roman" w:hAnsi="Times New Roman" w:cs="Times New Roman"/>
          <w:sz w:val="28"/>
          <w:szCs w:val="28"/>
        </w:rPr>
        <w:t>Лен</w:t>
      </w:r>
      <w:r w:rsidRPr="002631E6">
        <w:rPr>
          <w:rFonts w:ascii="Times New Roman" w:hAnsi="Times New Roman" w:cs="Times New Roman"/>
          <w:sz w:val="28"/>
          <w:szCs w:val="28"/>
        </w:rPr>
        <w:t>инское 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F747C6" w:rsidRPr="002631E6" w:rsidRDefault="00F747C6" w:rsidP="005555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50. Полномочия Исполнительного комитета</w:t>
      </w:r>
      <w:r w:rsidR="00A6522C" w:rsidRPr="002631E6">
        <w:rPr>
          <w:rFonts w:ascii="Times New Roman" w:hAnsi="Times New Roman" w:cs="Times New Roman"/>
          <w:b/>
          <w:sz w:val="28"/>
          <w:szCs w:val="28"/>
        </w:rPr>
        <w:t>.</w:t>
      </w:r>
      <w:r w:rsidRPr="00263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553" w:rsidRPr="002631E6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в соответствии с установленном Советом Поселения порядком, создает муниципальные предприятия и учреждения, определяет цели, условия и порядок их </w:t>
      </w:r>
      <w:r w:rsidRPr="002631E6">
        <w:rPr>
          <w:rFonts w:ascii="Times New Roman" w:hAnsi="Times New Roman" w:cs="Times New Roman"/>
          <w:sz w:val="28"/>
          <w:szCs w:val="28"/>
        </w:rPr>
        <w:lastRenderedPageBreak/>
        <w:t>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муниципальный земельный контроль за использованием земель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разрабатывает, принимает и реализует программу комплексного развития транспортной инфраструктуры;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</w:t>
      </w:r>
      <w:r w:rsidR="00D441E5" w:rsidRPr="002631E6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bookmarkStart w:id="0" w:name="_GoBack"/>
      <w:r w:rsidR="00862F16">
        <w:rPr>
          <w:rFonts w:ascii="Times New Roman" w:hAnsi="Times New Roman" w:cs="Times New Roman"/>
          <w:sz w:val="28"/>
          <w:szCs w:val="28"/>
        </w:rPr>
        <w:t>Ленинское</w:t>
      </w:r>
      <w:bookmarkEnd w:id="0"/>
      <w:r w:rsidRPr="002631E6">
        <w:rPr>
          <w:rFonts w:ascii="Times New Roman" w:hAnsi="Times New Roman" w:cs="Times New Roman"/>
          <w:sz w:val="28"/>
          <w:szCs w:val="28"/>
        </w:rPr>
        <w:t xml:space="preserve"> сельское поселение Новошешминского муниципального района Республики Татарстан;»;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</w:t>
      </w:r>
      <w:r w:rsidR="00A6522C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 xml:space="preserve">обеспечивает проведение первичных мер пожарной безопасности в границах населенных пунктов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A6522C" w:rsidRPr="002631E6" w:rsidRDefault="00A6522C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организует и осуществляет мероприятий </w:t>
      </w:r>
      <w:r w:rsidR="00555553">
        <w:rPr>
          <w:rFonts w:ascii="Times New Roman" w:hAnsi="Times New Roman" w:cs="Times New Roman"/>
          <w:sz w:val="28"/>
          <w:szCs w:val="28"/>
        </w:rPr>
        <w:t>по работе с детьми и молодежью;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631E6">
        <w:rPr>
          <w:rFonts w:ascii="Times New Roman" w:hAnsi="Times New Roman" w:cs="Times New Roman"/>
          <w:sz w:val="28"/>
          <w:szCs w:val="28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</w:t>
      </w:r>
      <w:r w:rsidR="002631E6" w:rsidRPr="002631E6">
        <w:rPr>
          <w:rFonts w:ascii="Times New Roman" w:hAnsi="Times New Roman" w:cs="Times New Roman"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</w:t>
      </w:r>
      <w:r w:rsidRPr="002631E6">
        <w:rPr>
          <w:rFonts w:ascii="Times New Roman" w:hAnsi="Times New Roman" w:cs="Times New Roman"/>
          <w:sz w:val="28"/>
          <w:szCs w:val="28"/>
        </w:rPr>
        <w:t>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2631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631E6">
        <w:rPr>
          <w:rFonts w:ascii="Times New Roman" w:hAnsi="Times New Roman" w:cs="Times New Roman"/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7C" w:rsidRPr="002631E6" w:rsidRDefault="0049757C" w:rsidP="002631E6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sectPr w:rsidR="0049757C" w:rsidRPr="002631E6" w:rsidSect="00555553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2077EB"/>
    <w:multiLevelType w:val="hybridMultilevel"/>
    <w:tmpl w:val="9ECEB1F8"/>
    <w:lvl w:ilvl="0" w:tplc="1E90ED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28"/>
    <w:rsid w:val="000335DB"/>
    <w:rsid w:val="00180228"/>
    <w:rsid w:val="002631E6"/>
    <w:rsid w:val="0049757C"/>
    <w:rsid w:val="00555553"/>
    <w:rsid w:val="00587EEC"/>
    <w:rsid w:val="006F43B6"/>
    <w:rsid w:val="00862F16"/>
    <w:rsid w:val="00996E27"/>
    <w:rsid w:val="00A6522C"/>
    <w:rsid w:val="00B0480A"/>
    <w:rsid w:val="00D22300"/>
    <w:rsid w:val="00D441E5"/>
    <w:rsid w:val="00D75FC2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FEA8-247E-425C-8B73-B5486F7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EE1DB9C2D12E4C1CE2C6FE5B3D6B59B3D0FC4AL8qD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077/d1fff908c2d37e4a021fca66e5cb54074d8c66e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6B37-3215-46D7-AC5A-7C05F84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lenin2</cp:lastModifiedBy>
  <cp:revision>2</cp:revision>
  <cp:lastPrinted>2019-01-09T12:31:00Z</cp:lastPrinted>
  <dcterms:created xsi:type="dcterms:W3CDTF">2019-07-12T14:01:00Z</dcterms:created>
  <dcterms:modified xsi:type="dcterms:W3CDTF">2019-07-12T14:01:00Z</dcterms:modified>
</cp:coreProperties>
</file>