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CE46C1" w:rsidRDefault="00CE46C1">
      <w:pPr>
        <w:pStyle w:val="1"/>
      </w:pPr>
      <w:r>
        <w:fldChar w:fldCharType="begin"/>
      </w:r>
      <w:r>
        <w:instrText>HYPERLINK "http://ivo.garant.ru/document?id=12046661&amp;sub=0"</w:instrText>
      </w:r>
      <w:r>
        <w:fldChar w:fldCharType="separate"/>
      </w:r>
      <w:r>
        <w:rPr>
          <w:rStyle w:val="a4"/>
          <w:rFonts w:cs="Times New Roman CYR"/>
          <w:b w:val="0"/>
          <w:bCs w:val="0"/>
        </w:rPr>
        <w:t>Федераль законга ел, 2 май, 2006 ел № 59-ФЗ номерлы федераль закон</w:t>
      </w:r>
      <w:r>
        <w:rPr>
          <w:rStyle w:val="a4"/>
          <w:rFonts w:cs="Times New Roman CYR"/>
          <w:b w:val="0"/>
          <w:bCs w:val="0"/>
        </w:rPr>
        <w:br/>
        <w:t>"гражданнар мөрәҗәгатьләрен карау тәртибе ТУРЫНДА"Россия Федерациясе</w:t>
      </w:r>
      <w:r>
        <w:fldChar w:fldCharType="end"/>
      </w:r>
    </w:p>
    <w:p w:rsidR="00CE46C1" w:rsidRDefault="00CE46C1">
      <w:pPr>
        <w:pStyle w:val="ac"/>
      </w:pPr>
      <w:r>
        <w:t>Белән кертелгән үзгәрешләр һәм дополнениями нче:</w:t>
      </w:r>
    </w:p>
    <w:p w:rsidR="00CE46C1" w:rsidRDefault="00CE46C1">
      <w:pPr>
        <w:pStyle w:val="aa"/>
      </w:pPr>
      <w:r>
        <w:t>29 июнендә, 27 июль, 2010 ел, 7 май, 2 июль, 2013 ел, 24 ноябрь 2014 г., 3 ноябрь, 2015 г., 27 ноябрь, 2017 елда</w:t>
      </w:r>
    </w:p>
    <w:p w:rsidR="00CE46C1" w:rsidRDefault="00CE46C1"/>
    <w:p w:rsidR="00CE46C1" w:rsidRDefault="00CE46C1">
      <w:r>
        <w:rPr>
          <w:rStyle w:val="a3"/>
          <w:bCs/>
        </w:rPr>
        <w:t>Дәүләт Думасы тарафыннан кабул ителде, 21 апрель 2006 ел</w:t>
      </w:r>
    </w:p>
    <w:p w:rsidR="00CE46C1" w:rsidRDefault="00CE46C1">
      <w:r>
        <w:rPr>
          <w:rStyle w:val="a3"/>
          <w:bCs/>
        </w:rPr>
        <w:t>Федерация Советы тарафыннан хупланды 26 апрель 2006 ел</w:t>
      </w:r>
    </w:p>
    <w:p w:rsidR="00CE46C1" w:rsidRDefault="00CE46C1">
      <w:pPr>
        <w:pStyle w:val="a7"/>
        <w:rPr>
          <w:color w:val="000000"/>
          <w:sz w:val="16"/>
          <w:szCs w:val="16"/>
        </w:rPr>
      </w:pPr>
      <w:r>
        <w:rPr>
          <w:color w:val="000000"/>
          <w:sz w:val="16"/>
          <w:szCs w:val="16"/>
        </w:rPr>
        <w:t>ГАРАНТ:</w:t>
      </w:r>
    </w:p>
    <w:p w:rsidR="00CE46C1" w:rsidRDefault="00CE46C1">
      <w:pPr>
        <w:pStyle w:val="a7"/>
      </w:pPr>
      <w:r>
        <w:t xml:space="preserve">См. </w:t>
      </w:r>
      <w:hyperlink r:id="rId5" w:history="1">
        <w:r>
          <w:rPr>
            <w:rStyle w:val="a4"/>
            <w:rFonts w:cs="Times New Roman CYR"/>
          </w:rPr>
          <w:t>хәбәрләр</w:t>
        </w:r>
      </w:hyperlink>
      <w:r>
        <w:t xml:space="preserve"> к чынлап Федераль закон</w:t>
      </w:r>
    </w:p>
    <w:p w:rsidR="00CE46C1" w:rsidRDefault="00CE46C1">
      <w:pPr>
        <w:pStyle w:val="a5"/>
      </w:pPr>
      <w:bookmarkStart w:id="1" w:name="sub_1"/>
      <w:r>
        <w:rPr>
          <w:rStyle w:val="a3"/>
          <w:bCs/>
        </w:rPr>
        <w:t>1 Статья.</w:t>
      </w:r>
      <w:r>
        <w:t xml:space="preserve"> Бәяләүчеләргә әлеге Федераль закон</w:t>
      </w:r>
    </w:p>
    <w:p w:rsidR="00CE46C1" w:rsidRDefault="00CE46C1">
      <w:pPr>
        <w:pStyle w:val="a7"/>
        <w:rPr>
          <w:color w:val="000000"/>
          <w:sz w:val="16"/>
          <w:szCs w:val="16"/>
        </w:rPr>
      </w:pPr>
      <w:bookmarkStart w:id="2" w:name="sub_101"/>
      <w:bookmarkEnd w:id="1"/>
      <w:r>
        <w:rPr>
          <w:color w:val="000000"/>
          <w:sz w:val="16"/>
          <w:szCs w:val="16"/>
        </w:rPr>
        <w:t>ГАРАНТ:</w:t>
      </w:r>
    </w:p>
    <w:bookmarkEnd w:id="2"/>
    <w:p w:rsidR="00CE46C1" w:rsidRDefault="00CE46C1">
      <w:pPr>
        <w:pStyle w:val="a7"/>
      </w:pPr>
      <w:r>
        <w:fldChar w:fldCharType="begin"/>
      </w:r>
      <w:r>
        <w:instrText>HYPERLINK "http://ivo.garant.ru/document?id=70106790&amp;sub=11"</w:instrText>
      </w:r>
      <w:r>
        <w:fldChar w:fldCharType="separate"/>
      </w:r>
      <w:r>
        <w:rPr>
          <w:rStyle w:val="a4"/>
          <w:rFonts w:cs="Times New Roman CYR"/>
        </w:rPr>
        <w:t>Карары нигезендә</w:t>
      </w:r>
      <w:r>
        <w:fldChar w:fldCharType="end"/>
      </w:r>
      <w:r>
        <w:t xml:space="preserve"> , РФ Конституция Суды ел, 18 июль, 2012 ел, N 19-П взаимосвязанные нигезләмәне статьясындагы 1 өлешенең 1 һәм </w:t>
      </w:r>
      <w:hyperlink w:anchor="sub_3" w:history="1">
        <w:r>
          <w:rPr>
            <w:rStyle w:val="a4"/>
            <w:rFonts w:cs="Times New Roman CYR"/>
          </w:rPr>
          <w:t>3 статьясындагы</w:t>
        </w:r>
      </w:hyperlink>
      <w:r>
        <w:t xml:space="preserve"> әлеге Федераль законның:</w:t>
      </w:r>
    </w:p>
    <w:p w:rsidR="00CE46C1" w:rsidRDefault="00CE46C1">
      <w:pPr>
        <w:pStyle w:val="a7"/>
      </w:pPr>
      <w:r>
        <w:t xml:space="preserve">- килми дип танылды каршы килүен </w:t>
      </w:r>
      <w:hyperlink r:id="rId6" w:history="1">
        <w:r>
          <w:rPr>
            <w:rStyle w:val="a4"/>
            <w:rFonts w:cs="Times New Roman CYR"/>
          </w:rPr>
          <w:t>Конституциясе</w:t>
        </w:r>
      </w:hyperlink>
      <w:r>
        <w:t xml:space="preserve"> , РФ, чөнки ул - үзенең конституциячел-хокукый мәгънәсе буенча системасында гамәлдәге хокукый җайга салу - үзеннән алар гына тоткарлап тора кертүгә законнары, россия ФЕДЕРАЦИЯСЕ субъектының яклау максатларында конституциячел хокукын, гражданнарның мөрәҗәгате нигезләмәләренең, алар дополняют федераль гарантия әлеге хокук да уйлыйлар возложение яңа бурычларын (чикләүләр хокукларын), физик һәм юридик затлар;</w:t>
      </w:r>
    </w:p>
    <w:p w:rsidR="00CE46C1" w:rsidRDefault="00CE46C1">
      <w:pPr>
        <w:pStyle w:val="a7"/>
      </w:pPr>
      <w:r>
        <w:t>- Конституциясенә туры килми дип танылды, РФ, аның маддәләре 19 (</w:t>
      </w:r>
      <w:hyperlink r:id="rId7" w:history="1">
        <w:r>
          <w:rPr>
            <w:rStyle w:val="a4"/>
            <w:rFonts w:cs="Times New Roman CYR"/>
          </w:rPr>
          <w:t>1 өлеш</w:t>
        </w:r>
      </w:hyperlink>
      <w:r>
        <w:t xml:space="preserve">), </w:t>
      </w:r>
      <w:hyperlink r:id="rId8" w:history="1">
        <w:r>
          <w:rPr>
            <w:rStyle w:val="a4"/>
            <w:rFonts w:cs="Times New Roman CYR"/>
          </w:rPr>
          <w:t>30</w:t>
        </w:r>
      </w:hyperlink>
      <w:r>
        <w:t xml:space="preserve">, </w:t>
      </w:r>
      <w:hyperlink r:id="rId9" w:history="1">
        <w:r>
          <w:rPr>
            <w:rStyle w:val="a4"/>
            <w:rFonts w:cs="Times New Roman CYR"/>
          </w:rPr>
          <w:t>33</w:t>
        </w:r>
      </w:hyperlink>
      <w:r>
        <w:t xml:space="preserve">, </w:t>
      </w:r>
      <w:hyperlink r:id="rId10" w:history="1">
        <w:r>
          <w:rPr>
            <w:rStyle w:val="a4"/>
            <w:rFonts w:cs="Times New Roman CYR"/>
          </w:rPr>
          <w:t>45</w:t>
        </w:r>
      </w:hyperlink>
      <w:r>
        <w:t>, 55 (</w:t>
      </w:r>
      <w:hyperlink r:id="rId11" w:history="1">
        <w:r>
          <w:rPr>
            <w:rStyle w:val="a4"/>
            <w:rFonts w:cs="Times New Roman CYR"/>
          </w:rPr>
          <w:t>3 өлеш</w:t>
        </w:r>
      </w:hyperlink>
      <w:r>
        <w:t xml:space="preserve">) һәм </w:t>
      </w:r>
      <w:hyperlink r:id="rId12" w:history="1">
        <w:r>
          <w:rPr>
            <w:rStyle w:val="a4"/>
            <w:rFonts w:cs="Times New Roman CYR"/>
          </w:rPr>
          <w:t>76</w:t>
        </w:r>
      </w:hyperlink>
      <w:r>
        <w:t>, шул дәрәҗәдә, нинди алар - үз көченә билгесезлек норматив тоту, порождающей практикада неоднозначное аларның истолкование һәм, димәк, мөмкинлеге произвольного куллану, - гына тоткарлап тора тарату әлеге законның нигезләмәләрен Федераль закон белән бәйле мөнәсәбәтләрне тикшерү органнары дәүләт хакимияте һәм җирле үзидарә органнары мөрәҗәгатьләрен берләшмәләре, гражданнар, шул исәптән юридик затлар шулай ук мөрәҗәгатьләрен карау гамәлгә ашыручы гавами әһәмияткә ия функцияләре дәүләт һәм муниципаль учреждениеләр һәм башка оешмалар, шул исәптән кертүгә РФ субъекты законы белән нигезләмәләрен мөмкинлеге турында мөрәҗәгатьләрен карау андый учреждениеләр һәм оешмалар.</w:t>
      </w:r>
    </w:p>
    <w:p w:rsidR="00CE46C1" w:rsidRDefault="00CE46C1">
      <w:pPr>
        <w:pStyle w:val="a7"/>
      </w:pPr>
      <w:r>
        <w:t xml:space="preserve">Киләчәктә кадәр гамәлгә кертү, яңа хокукый җайга салу нигезләмәне статьясындагы 1 өлешенең 1 һәм </w:t>
      </w:r>
      <w:hyperlink w:anchor="sub_3" w:history="1">
        <w:r>
          <w:rPr>
            <w:rStyle w:val="a4"/>
            <w:rFonts w:cs="Times New Roman CYR"/>
          </w:rPr>
          <w:t>3 статьясындагы</w:t>
        </w:r>
      </w:hyperlink>
      <w:r>
        <w:t xml:space="preserve"> әлеге Федераль закон </w:t>
      </w:r>
      <w:hyperlink r:id="rId13" w:history="1">
        <w:r>
          <w:rPr>
            <w:rStyle w:val="a4"/>
            <w:rFonts w:cs="Times New Roman CYR"/>
          </w:rPr>
          <w:t>кулланылырга тиеш</w:t>
        </w:r>
      </w:hyperlink>
      <w:r>
        <w:t xml:space="preserve"> - чыгып таләпләрен мәкаләләр 19 (</w:t>
      </w:r>
      <w:hyperlink r:id="rId14" w:history="1">
        <w:r>
          <w:rPr>
            <w:rStyle w:val="a4"/>
            <w:rFonts w:cs="Times New Roman CYR"/>
          </w:rPr>
          <w:t>1 өлеш</w:t>
        </w:r>
      </w:hyperlink>
      <w:r>
        <w:t xml:space="preserve">), </w:t>
      </w:r>
      <w:hyperlink r:id="rId15" w:history="1">
        <w:r>
          <w:rPr>
            <w:rStyle w:val="a4"/>
            <w:rFonts w:cs="Times New Roman CYR"/>
          </w:rPr>
          <w:t>33</w:t>
        </w:r>
      </w:hyperlink>
      <w:r>
        <w:t xml:space="preserve">, </w:t>
      </w:r>
      <w:hyperlink r:id="rId16" w:history="1">
        <w:r>
          <w:rPr>
            <w:rStyle w:val="a4"/>
            <w:rFonts w:cs="Times New Roman CYR"/>
          </w:rPr>
          <w:t>45</w:t>
        </w:r>
      </w:hyperlink>
      <w:r>
        <w:t>, 72 (</w:t>
      </w:r>
      <w:hyperlink r:id="rId17" w:history="1">
        <w:r>
          <w:rPr>
            <w:rStyle w:val="a4"/>
            <w:rFonts w:cs="Times New Roman CYR"/>
          </w:rPr>
          <w:t>пункты "б" 1 өлешендә</w:t>
        </w:r>
      </w:hyperlink>
      <w:r>
        <w:t xml:space="preserve">) һәм </w:t>
      </w:r>
      <w:hyperlink r:id="rId18" w:history="1">
        <w:r>
          <w:rPr>
            <w:rStyle w:val="a4"/>
            <w:rFonts w:cs="Times New Roman CYR"/>
          </w:rPr>
          <w:t>76</w:t>
        </w:r>
      </w:hyperlink>
      <w:r>
        <w:t xml:space="preserve"> , РФ Конституциясе һәм бәйләнешенә нигезләнгән яңа алар Конституция Судының хокукый позицияләрен россия ФЕДЕРАЦИЯСЕ выраженных бу вышеназванном </w:t>
      </w:r>
      <w:hyperlink r:id="rId19" w:history="1">
        <w:r>
          <w:rPr>
            <w:rStyle w:val="a4"/>
            <w:rFonts w:cs="Times New Roman CYR"/>
          </w:rPr>
          <w:t>Карарында</w:t>
        </w:r>
      </w:hyperlink>
    </w:p>
    <w:p w:rsidR="00CE46C1" w:rsidRDefault="00CE46C1">
      <w:r>
        <w:t xml:space="preserve">1. Әлеге Федераль закон белән җайга салына правоотношения гамәлгә ашыруга бәйле Россия Федерациясе гражданы (алга таба шулай ук - граждан) беркетелгән, аның </w:t>
      </w:r>
      <w:hyperlink r:id="rId20" w:history="1">
        <w:r>
          <w:rPr>
            <w:rStyle w:val="a4"/>
            <w:rFonts w:cs="Times New Roman CYR"/>
          </w:rPr>
          <w:t>Конституциясе,</w:t>
        </w:r>
      </w:hyperlink>
      <w:r>
        <w:t xml:space="preserve"> Россия Федерациясе хокук мөрәҗәгать итү дәүләт органнары һәм җирле үзидарә органнары, шулай ук билгеләнә мөрәҗәгатьләрен карау тәртибе гражданнарны дәүләт органнары, җирле үзидарә органнары һәм вазыйфаи затлар тарафыннан.</w:t>
      </w:r>
    </w:p>
    <w:p w:rsidR="00CE46C1" w:rsidRDefault="00CE46C1">
      <w:bookmarkStart w:id="3" w:name="sub_102"/>
      <w:r>
        <w:t>2. Билгеләнгән әлеге Федераль закон мөрәҗәгатьләрен карау тәртибе гражданнарны тарала гражданнарның барлык мөрәҗәгатьләре очраклардан тыш, мөрәҗәгать итүче каралырга тиеш, билгеләнгән тәртиптә федераль конституциячел законнар һәм башка федераль законнар.</w:t>
      </w:r>
    </w:p>
    <w:p w:rsidR="00CE46C1" w:rsidRDefault="00CE46C1">
      <w:bookmarkStart w:id="4" w:name="sub_103"/>
      <w:bookmarkEnd w:id="3"/>
      <w:r>
        <w:t>3. Билгеләнгән әлеге Федераль закон мөрәҗәгатьләрен карау тәртибе гражданнарны тарала правоотношения белән бәйле тикшерү белән мөрәҗәгать чит ил гражданнарын һәм гражданлыгы булмаган затларны очраклардан тыш, билгеләнгән Россия Федерациясенең халыкара килешүендә яки федераль закон нигезендә.</w:t>
      </w:r>
    </w:p>
    <w:p w:rsidR="00CE46C1" w:rsidRDefault="00CE46C1">
      <w:pPr>
        <w:pStyle w:val="a7"/>
        <w:rPr>
          <w:color w:val="000000"/>
          <w:sz w:val="16"/>
          <w:szCs w:val="16"/>
        </w:rPr>
      </w:pPr>
      <w:bookmarkStart w:id="5" w:name="sub_104"/>
      <w:bookmarkEnd w:id="4"/>
      <w:r>
        <w:rPr>
          <w:color w:val="000000"/>
          <w:sz w:val="16"/>
          <w:szCs w:val="16"/>
        </w:rPr>
        <w:t>Мәгълүмат үзгәрешләр турында:</w:t>
      </w:r>
    </w:p>
    <w:bookmarkEnd w:id="5"/>
    <w:p w:rsidR="00CE46C1" w:rsidRDefault="00CE46C1">
      <w:pPr>
        <w:pStyle w:val="a8"/>
      </w:pPr>
      <w:r>
        <w:fldChar w:fldCharType="begin"/>
      </w:r>
      <w:r>
        <w:instrText>HYPERLINK "http://ivo.garant.ru/document?id=70272956&amp;sub=21"</w:instrText>
      </w:r>
      <w:r>
        <w:fldChar w:fldCharType="separate"/>
      </w:r>
      <w:r>
        <w:rPr>
          <w:rStyle w:val="a4"/>
          <w:rFonts w:cs="Times New Roman CYR"/>
        </w:rPr>
        <w:t>Федераль закон нигезендә</w:t>
      </w:r>
      <w:r>
        <w:fldChar w:fldCharType="end"/>
      </w:r>
      <w:r>
        <w:t xml:space="preserve"> ел, 7 май, 2013 ел, N 80-ФЗ номерлы федераль закон статья әлеге </w:t>
      </w:r>
      <w:r>
        <w:lastRenderedPageBreak/>
        <w:t>законның 1 Федераль закон белән тулыландырылды, 4</w:t>
      </w:r>
    </w:p>
    <w:p w:rsidR="00CE46C1" w:rsidRDefault="00CE46C1">
      <w:r>
        <w:t>4. Билгеләнгән әлеге Федераль закон мөрәҗәгатьләрен карау тәртибе гражданнарны дәүләт органнары, җирле үзидарә органнары һәм вазыйфаи затлар тарафыннан тарала правоотношения белән бәйле тикшерү, әлеге органнары, вазыйфаи затлар мөрәҗәгатьләрне берләшмәләре, гражданнар, шул исәптән юридик затлар, шулай ук правоотношения белән бәйле тикшерү белән гражданнарның, оешмаларның гражданнар, шул исәптән юридик затлар гамәлгә ашыручы гавами әһәмияткә ия функцияләре дәүләт һәм муниципаль учреждениеләр, башка оешмалар һәм аларның вазыйфаи затлары.</w:t>
      </w:r>
    </w:p>
    <w:p w:rsidR="00CE46C1" w:rsidRDefault="00CE46C1">
      <w:pPr>
        <w:pStyle w:val="a7"/>
        <w:rPr>
          <w:color w:val="000000"/>
          <w:sz w:val="16"/>
          <w:szCs w:val="16"/>
        </w:rPr>
      </w:pPr>
      <w:r>
        <w:rPr>
          <w:color w:val="000000"/>
          <w:sz w:val="16"/>
          <w:szCs w:val="16"/>
        </w:rPr>
        <w:t>ГАРАНТ:</w:t>
      </w:r>
    </w:p>
    <w:p w:rsidR="00CE46C1" w:rsidRDefault="00CE46C1">
      <w:pPr>
        <w:pStyle w:val="a7"/>
      </w:pPr>
      <w:r>
        <w:t xml:space="preserve">См. </w:t>
      </w:r>
      <w:hyperlink r:id="rId21" w:history="1">
        <w:r>
          <w:rPr>
            <w:rStyle w:val="a4"/>
            <w:rFonts w:cs="Times New Roman CYR"/>
          </w:rPr>
          <w:t>фикерләр</w:t>
        </w:r>
      </w:hyperlink>
      <w:r>
        <w:t xml:space="preserve"> карата әлеге законның 1 статьясы Федераль закон</w:t>
      </w:r>
    </w:p>
    <w:p w:rsidR="00CE46C1" w:rsidRDefault="00CE46C1">
      <w:pPr>
        <w:pStyle w:val="a7"/>
      </w:pPr>
    </w:p>
    <w:p w:rsidR="00CE46C1" w:rsidRDefault="00CE46C1">
      <w:pPr>
        <w:pStyle w:val="a5"/>
      </w:pPr>
      <w:bookmarkStart w:id="6" w:name="sub_2"/>
      <w:r>
        <w:rPr>
          <w:rStyle w:val="a3"/>
          <w:bCs/>
        </w:rPr>
        <w:t>2 Статья.</w:t>
      </w:r>
      <w:r>
        <w:t xml:space="preserve"> Гражданнарның мөрәҗәгате</w:t>
      </w:r>
    </w:p>
    <w:p w:rsidR="00CE46C1" w:rsidRDefault="00CE46C1">
      <w:pPr>
        <w:pStyle w:val="a7"/>
        <w:rPr>
          <w:color w:val="000000"/>
          <w:sz w:val="16"/>
          <w:szCs w:val="16"/>
        </w:rPr>
      </w:pPr>
      <w:bookmarkStart w:id="7" w:name="sub_201"/>
      <w:bookmarkEnd w:id="6"/>
      <w:r>
        <w:rPr>
          <w:color w:val="000000"/>
          <w:sz w:val="16"/>
          <w:szCs w:val="16"/>
        </w:rPr>
        <w:t>Мәгълүмат үзгәрешләр турында:</w:t>
      </w:r>
    </w:p>
    <w:bookmarkEnd w:id="7"/>
    <w:p w:rsidR="00CE46C1" w:rsidRDefault="00CE46C1">
      <w:pPr>
        <w:pStyle w:val="a8"/>
      </w:pPr>
      <w:r>
        <w:fldChar w:fldCharType="begin"/>
      </w:r>
      <w:r>
        <w:instrText>HYPERLINK "http://ivo.garant.ru/document?id=70272956&amp;sub=22"</w:instrText>
      </w:r>
      <w:r>
        <w:fldChar w:fldCharType="separate"/>
      </w:r>
      <w:r>
        <w:rPr>
          <w:rStyle w:val="a4"/>
          <w:rFonts w:cs="Times New Roman CYR"/>
        </w:rPr>
        <w:t>Федераль закон нигезендә</w:t>
      </w:r>
      <w:r>
        <w:fldChar w:fldCharType="end"/>
      </w:r>
      <w:r>
        <w:t xml:space="preserve"> ел, 7 май, 2013 ел, N 80-ФЗ номерлы статьяның 1 өлеше 2 көнгә, әлеге Федераль закон изложена яңа редакциядә</w:t>
      </w:r>
    </w:p>
    <w:p w:rsidR="00CE46C1" w:rsidRDefault="00AF2433">
      <w:pPr>
        <w:pStyle w:val="a8"/>
      </w:pPr>
      <w:hyperlink r:id="rId22" w:history="1">
        <w:r w:rsidR="00CE46C1">
          <w:rPr>
            <w:rStyle w:val="a4"/>
            <w:rFonts w:cs="Times New Roman CYR"/>
          </w:rPr>
          <w:t>См. текст өлешендә узган редакциясендә</w:t>
        </w:r>
      </w:hyperlink>
    </w:p>
    <w:p w:rsidR="00CE46C1" w:rsidRDefault="00CE46C1">
      <w:r>
        <w:t>1. Гражданнар хокуклы шәхсән мөрәҗәгать итәргә, шулай ук индивидуаль һәм күмәк мөрәҗәгатьләр җибәрергә, шул исәптән мөрәҗәгать берләшмәләре, гражданнар, шул исәптән юридик затлар, дәүләт органнарына, җирле үзидарә органнарына һәм аларның вазыйфаи затларына, дәүләт һәм муниципаль учреждениеләр һәм башка оешмалар торган возложено гамәлгә ашыруга гавами әһәмияткә ия булган функцияләрне һәм аларның вазыйфаи затларга.</w:t>
      </w:r>
    </w:p>
    <w:p w:rsidR="00CE46C1" w:rsidRDefault="00CE46C1">
      <w:bookmarkStart w:id="8" w:name="sub_202"/>
      <w:r>
        <w:t>2. Гражданнар гамәлгә ашыра мөрәҗәгать итү хокукына иркен һәм ирекле. Гамәлгә ашыру, гражданнар хокукын мөрәҗәгате булырга тиеш түгел һәм ирекләрен боза, башка затларга.</w:t>
      </w:r>
    </w:p>
    <w:p w:rsidR="00CE46C1" w:rsidRDefault="00CE46C1">
      <w:bookmarkStart w:id="9" w:name="sub_203"/>
      <w:bookmarkEnd w:id="8"/>
      <w:r>
        <w:t>3. Гражданнарның мөрәҗәгатьләрен карау бушлай башкарыла.</w:t>
      </w:r>
    </w:p>
    <w:bookmarkEnd w:id="9"/>
    <w:p w:rsidR="00CE46C1" w:rsidRDefault="00CE46C1">
      <w:pPr>
        <w:pStyle w:val="a7"/>
        <w:rPr>
          <w:color w:val="000000"/>
          <w:sz w:val="16"/>
          <w:szCs w:val="16"/>
        </w:rPr>
      </w:pPr>
      <w:r>
        <w:rPr>
          <w:color w:val="000000"/>
          <w:sz w:val="16"/>
          <w:szCs w:val="16"/>
        </w:rPr>
        <w:t>ГАРАНТ:</w:t>
      </w:r>
    </w:p>
    <w:p w:rsidR="00CE46C1" w:rsidRDefault="00CE46C1">
      <w:pPr>
        <w:pStyle w:val="a7"/>
      </w:pPr>
      <w:r>
        <w:t xml:space="preserve">См. </w:t>
      </w:r>
      <w:hyperlink r:id="rId23" w:history="1">
        <w:r>
          <w:rPr>
            <w:rStyle w:val="a4"/>
            <w:rFonts w:cs="Times New Roman CYR"/>
          </w:rPr>
          <w:t>хәбәрләр</w:t>
        </w:r>
      </w:hyperlink>
      <w:r>
        <w:t xml:space="preserve"> к маддәсе 2 көнгә, әлеге Федераль закон</w:t>
      </w:r>
    </w:p>
    <w:p w:rsidR="00CE46C1" w:rsidRDefault="00CE46C1">
      <w:pPr>
        <w:pStyle w:val="a7"/>
      </w:pPr>
    </w:p>
    <w:bookmarkStart w:id="10" w:name="sub_3"/>
    <w:p w:rsidR="00CE46C1" w:rsidRDefault="00CE46C1">
      <w:pPr>
        <w:pStyle w:val="a7"/>
      </w:pPr>
      <w:r>
        <w:fldChar w:fldCharType="begin"/>
      </w:r>
      <w:r>
        <w:instrText>HYPERLINK "http://ivo.garant.ru/document?id=70106790&amp;sub=11"</w:instrText>
      </w:r>
      <w:r>
        <w:fldChar w:fldCharType="separate"/>
      </w:r>
      <w:r>
        <w:rPr>
          <w:rStyle w:val="a4"/>
          <w:rFonts w:cs="Times New Roman CYR"/>
        </w:rPr>
        <w:t>Карары нигезендә</w:t>
      </w:r>
      <w:r>
        <w:fldChar w:fldCharType="end"/>
      </w:r>
      <w:r>
        <w:t xml:space="preserve"> , РФ Конституция Суды ел, 18 июль, 2012 ел, N 19-П взаимосвязанные нигезләмәне </w:t>
      </w:r>
      <w:hyperlink w:anchor="sub_101" w:history="1">
        <w:r>
          <w:rPr>
            <w:rStyle w:val="a4"/>
            <w:rFonts w:cs="Times New Roman CYR"/>
          </w:rPr>
          <w:t>статьясындагы 1 өлешенең 1</w:t>
        </w:r>
      </w:hyperlink>
      <w:r>
        <w:t xml:space="preserve"> һәм 3 статьясындагы әлеге Федераль законның:</w:t>
      </w:r>
    </w:p>
    <w:bookmarkEnd w:id="10"/>
    <w:p w:rsidR="00CE46C1" w:rsidRDefault="00CE46C1">
      <w:pPr>
        <w:pStyle w:val="a7"/>
      </w:pPr>
      <w:r>
        <w:t xml:space="preserve">- килми дип танылды каршы килүен </w:t>
      </w:r>
      <w:hyperlink r:id="rId24" w:history="1">
        <w:r>
          <w:rPr>
            <w:rStyle w:val="a4"/>
            <w:rFonts w:cs="Times New Roman CYR"/>
          </w:rPr>
          <w:t>Конституциясе</w:t>
        </w:r>
      </w:hyperlink>
      <w:r>
        <w:t xml:space="preserve"> , РФ, чөнки ул - үзенең конституциячел-хокукый мәгънәсе буенча системасында гамәлдәге хокукый җайга салу - үзеннән алар гына тоткарлап тора кертүгә законнары, россия ФЕДЕРАЦИЯСЕ субъектының яклау максатларында конституциячел хокукын, гражданнарның мөрәҗәгате нигезләмәләренең, алар дополняют федераль гарантия әлеге хокук да уйлыйлар возложение яңа бурычларын (чикләүләр хокукларын), физик һәм юридик затлар;</w:t>
      </w:r>
    </w:p>
    <w:p w:rsidR="00CE46C1" w:rsidRDefault="00CE46C1">
      <w:pPr>
        <w:pStyle w:val="a7"/>
      </w:pPr>
      <w:r>
        <w:t>- Конституциясенә туры килми дип танылды, РФ, аның маддәләре 19 (</w:t>
      </w:r>
      <w:hyperlink r:id="rId25" w:history="1">
        <w:r>
          <w:rPr>
            <w:rStyle w:val="a4"/>
            <w:rFonts w:cs="Times New Roman CYR"/>
          </w:rPr>
          <w:t>1 өлеш</w:t>
        </w:r>
      </w:hyperlink>
      <w:r>
        <w:t xml:space="preserve">), </w:t>
      </w:r>
      <w:hyperlink r:id="rId26" w:history="1">
        <w:r>
          <w:rPr>
            <w:rStyle w:val="a4"/>
            <w:rFonts w:cs="Times New Roman CYR"/>
          </w:rPr>
          <w:t>30</w:t>
        </w:r>
      </w:hyperlink>
      <w:r>
        <w:t xml:space="preserve">, </w:t>
      </w:r>
      <w:hyperlink r:id="rId27" w:history="1">
        <w:r>
          <w:rPr>
            <w:rStyle w:val="a4"/>
            <w:rFonts w:cs="Times New Roman CYR"/>
          </w:rPr>
          <w:t>33</w:t>
        </w:r>
      </w:hyperlink>
      <w:r>
        <w:t xml:space="preserve">, </w:t>
      </w:r>
      <w:hyperlink r:id="rId28" w:history="1">
        <w:r>
          <w:rPr>
            <w:rStyle w:val="a4"/>
            <w:rFonts w:cs="Times New Roman CYR"/>
          </w:rPr>
          <w:t>45</w:t>
        </w:r>
      </w:hyperlink>
      <w:r>
        <w:t>, 55 (</w:t>
      </w:r>
      <w:hyperlink r:id="rId29" w:history="1">
        <w:r>
          <w:rPr>
            <w:rStyle w:val="a4"/>
            <w:rFonts w:cs="Times New Roman CYR"/>
          </w:rPr>
          <w:t>3 өлеш</w:t>
        </w:r>
      </w:hyperlink>
      <w:r>
        <w:t xml:space="preserve">) һәм </w:t>
      </w:r>
      <w:hyperlink r:id="rId30" w:history="1">
        <w:r>
          <w:rPr>
            <w:rStyle w:val="a4"/>
            <w:rFonts w:cs="Times New Roman CYR"/>
          </w:rPr>
          <w:t>76</w:t>
        </w:r>
      </w:hyperlink>
      <w:r>
        <w:t>, шул дәрәҗәдә, нинди алар - үз көченә билгесезлек норматив тоту, порождающей практикада неоднозначное аларның истолкование һәм, димәк, мөмкинлеге произвольного куллану, - гына тоткарлап тора тарату әлеге законның нигезләмәләрен Федераль закон белән бәйле мөнәсәбәтләрне тикшерү органнары дәүләт хакимияте һәм җирле үзидарә органнары мөрәҗәгатьләрен берләшмәләре, гражданнар, шул исәптән юридик затлар шулай ук мөрәҗәгатьләрен карау гамәлгә ашыручы гавами әһәмияткә ия функцияләре дәүләт һәм муниципаль учреждениеләр һәм башка оешмалар, шул исәптән кертүгә РФ субъекты законы белән нигезләмәләрен мөмкинлеге турында мөрәҗәгатьләрен карау андый учреждениеләр һәм оешмалар.</w:t>
      </w:r>
    </w:p>
    <w:p w:rsidR="00CE46C1" w:rsidRDefault="00CE46C1">
      <w:pPr>
        <w:pStyle w:val="a7"/>
      </w:pPr>
      <w:r>
        <w:t xml:space="preserve">Киләчәктә кадәр гамәлгә кертү, яңа хокукый җайга салу нигезләмәне </w:t>
      </w:r>
      <w:hyperlink w:anchor="sub_101" w:history="1">
        <w:r>
          <w:rPr>
            <w:rStyle w:val="a4"/>
            <w:rFonts w:cs="Times New Roman CYR"/>
          </w:rPr>
          <w:t>статьясындагы 1 өлешенең 1</w:t>
        </w:r>
      </w:hyperlink>
      <w:r>
        <w:t xml:space="preserve"> һәм 3 статьясындагы әлеге Федераль закон </w:t>
      </w:r>
      <w:hyperlink r:id="rId31" w:history="1">
        <w:r>
          <w:rPr>
            <w:rStyle w:val="a4"/>
            <w:rFonts w:cs="Times New Roman CYR"/>
          </w:rPr>
          <w:t>кулланылырга тиеш</w:t>
        </w:r>
      </w:hyperlink>
      <w:r>
        <w:t xml:space="preserve"> - чыгып таләпләрен мәкаләләр 19 (</w:t>
      </w:r>
      <w:hyperlink r:id="rId32" w:history="1">
        <w:r>
          <w:rPr>
            <w:rStyle w:val="a4"/>
            <w:rFonts w:cs="Times New Roman CYR"/>
          </w:rPr>
          <w:t>1 өлеш</w:t>
        </w:r>
      </w:hyperlink>
      <w:r>
        <w:t xml:space="preserve">), </w:t>
      </w:r>
      <w:hyperlink r:id="rId33" w:history="1">
        <w:r>
          <w:rPr>
            <w:rStyle w:val="a4"/>
            <w:rFonts w:cs="Times New Roman CYR"/>
          </w:rPr>
          <w:t>33</w:t>
        </w:r>
      </w:hyperlink>
      <w:r>
        <w:t xml:space="preserve">, </w:t>
      </w:r>
      <w:hyperlink r:id="rId34" w:history="1">
        <w:r>
          <w:rPr>
            <w:rStyle w:val="a4"/>
            <w:rFonts w:cs="Times New Roman CYR"/>
          </w:rPr>
          <w:t>45</w:t>
        </w:r>
      </w:hyperlink>
      <w:r>
        <w:t>, 72 (</w:t>
      </w:r>
      <w:hyperlink r:id="rId35" w:history="1">
        <w:r>
          <w:rPr>
            <w:rStyle w:val="a4"/>
            <w:rFonts w:cs="Times New Roman CYR"/>
          </w:rPr>
          <w:t>пункты "б" 1 өлешендә</w:t>
        </w:r>
      </w:hyperlink>
      <w:r>
        <w:t xml:space="preserve">) һәм </w:t>
      </w:r>
      <w:hyperlink r:id="rId36" w:history="1">
        <w:r>
          <w:rPr>
            <w:rStyle w:val="a4"/>
            <w:rFonts w:cs="Times New Roman CYR"/>
          </w:rPr>
          <w:t>76</w:t>
        </w:r>
      </w:hyperlink>
      <w:r>
        <w:t xml:space="preserve"> , РФ Конституциясе һәм бәйләнешенә </w:t>
      </w:r>
      <w:r>
        <w:lastRenderedPageBreak/>
        <w:t xml:space="preserve">нигезләнгән яңа алар хокукый позиция РФ Конституция Суды, выраженных бу вышеназванном </w:t>
      </w:r>
      <w:hyperlink r:id="rId37" w:history="1">
        <w:r>
          <w:rPr>
            <w:rStyle w:val="a4"/>
            <w:rFonts w:cs="Times New Roman CYR"/>
          </w:rPr>
          <w:t>Карарында</w:t>
        </w:r>
      </w:hyperlink>
    </w:p>
    <w:p w:rsidR="00CE46C1" w:rsidRDefault="00CE46C1">
      <w:pPr>
        <w:pStyle w:val="a5"/>
      </w:pPr>
      <w:r>
        <w:rPr>
          <w:rStyle w:val="a3"/>
          <w:bCs/>
        </w:rPr>
        <w:t>3 Статья.</w:t>
      </w:r>
      <w:r>
        <w:t xml:space="preserve"> Хокукый җайга салу правоотношений белән бәйле мөрәҗәгатьләрен карап тикшерү</w:t>
      </w:r>
    </w:p>
    <w:p w:rsidR="00CE46C1" w:rsidRDefault="00CE46C1">
      <w:bookmarkStart w:id="11" w:name="sub_301"/>
      <w:r>
        <w:t xml:space="preserve">1. Правоотношения белән бәйле гражданнарның мөрәҗәгатьләрен карап тикшерү, җайга салына </w:t>
      </w:r>
      <w:hyperlink r:id="rId38" w:history="1">
        <w:r>
          <w:rPr>
            <w:rStyle w:val="a4"/>
            <w:rFonts w:cs="Times New Roman CYR"/>
          </w:rPr>
          <w:t>Конституциясе,</w:t>
        </w:r>
      </w:hyperlink>
      <w:r>
        <w:t xml:space="preserve"> Россия Федерациясе, Россия Федерациясенең халыкара килешүләре, федераль конституциячел законнар, әлеге Федераль закон һәм башка федераль законнар.</w:t>
      </w:r>
    </w:p>
    <w:p w:rsidR="00CE46C1" w:rsidRDefault="00CE46C1">
      <w:bookmarkStart w:id="12" w:name="sub_302"/>
      <w:bookmarkEnd w:id="11"/>
      <w:r>
        <w:t>2. Законнарны һәм башка норматив-хокукый актлары, Россия Федерациясе субъектларының алуларын юнәлдерелгән нигезләмәләрне яклауга хокук-гражданнарның мөрәҗәгате, шул исәптән билгеләргә гарантия хокукын, гражданнарның мөрәҗәгате, дополняющие гарантияләр билгеләнгән әлеге Федераль закон.</w:t>
      </w:r>
    </w:p>
    <w:bookmarkEnd w:id="12"/>
    <w:p w:rsidR="00CE46C1" w:rsidRDefault="00CE46C1">
      <w:pPr>
        <w:pStyle w:val="a7"/>
        <w:rPr>
          <w:color w:val="000000"/>
          <w:sz w:val="16"/>
          <w:szCs w:val="16"/>
        </w:rPr>
      </w:pPr>
      <w:r>
        <w:rPr>
          <w:color w:val="000000"/>
          <w:sz w:val="16"/>
          <w:szCs w:val="16"/>
        </w:rPr>
        <w:t>ГАРАНТ:</w:t>
      </w:r>
    </w:p>
    <w:p w:rsidR="00CE46C1" w:rsidRDefault="00CE46C1">
      <w:pPr>
        <w:pStyle w:val="a7"/>
      </w:pPr>
      <w:r>
        <w:t xml:space="preserve">См. </w:t>
      </w:r>
      <w:hyperlink r:id="rId39" w:history="1">
        <w:r>
          <w:rPr>
            <w:rStyle w:val="a4"/>
            <w:rFonts w:cs="Times New Roman CYR"/>
          </w:rPr>
          <w:t>хәбәрләр</w:t>
        </w:r>
      </w:hyperlink>
      <w:r>
        <w:t xml:space="preserve"> к маддәсе 3 көнгә, әлеге Федераль закон</w:t>
      </w:r>
    </w:p>
    <w:p w:rsidR="00CE46C1" w:rsidRDefault="00CE46C1">
      <w:pPr>
        <w:pStyle w:val="a7"/>
      </w:pPr>
    </w:p>
    <w:p w:rsidR="00CE46C1" w:rsidRDefault="00CE46C1">
      <w:pPr>
        <w:pStyle w:val="a5"/>
      </w:pPr>
      <w:bookmarkStart w:id="13" w:name="sub_4"/>
      <w:r>
        <w:rPr>
          <w:rStyle w:val="a3"/>
          <w:bCs/>
        </w:rPr>
        <w:t>4 Статья.</w:t>
      </w:r>
      <w:r>
        <w:t xml:space="preserve"> Төп терминнар кулланыла торган әлеге Федераль законда</w:t>
      </w:r>
    </w:p>
    <w:bookmarkEnd w:id="13"/>
    <w:p w:rsidR="00CE46C1" w:rsidRDefault="00CE46C1">
      <w:r>
        <w:t>Максатлары өчен әлеге Федераль законның кулланыла түбәндәге төп терминнар:</w:t>
      </w:r>
    </w:p>
    <w:p w:rsidR="00CE46C1" w:rsidRDefault="00CE46C1">
      <w:pPr>
        <w:pStyle w:val="a7"/>
        <w:rPr>
          <w:color w:val="000000"/>
          <w:sz w:val="16"/>
          <w:szCs w:val="16"/>
        </w:rPr>
      </w:pPr>
      <w:bookmarkStart w:id="14" w:name="sub_401"/>
      <w:r>
        <w:rPr>
          <w:color w:val="000000"/>
          <w:sz w:val="16"/>
          <w:szCs w:val="16"/>
        </w:rPr>
        <w:t>Мәгълүмат үзгәрешләр турында:</w:t>
      </w:r>
    </w:p>
    <w:bookmarkEnd w:id="14"/>
    <w:p w:rsidR="00CE46C1" w:rsidRDefault="00CE46C1">
      <w:pPr>
        <w:pStyle w:val="a8"/>
      </w:pPr>
      <w:r>
        <w:fldChar w:fldCharType="begin"/>
      </w:r>
      <w:r>
        <w:instrText>HYPERLINK "http://ivo.garant.ru/document?id=12077581&amp;sub=2211"</w:instrText>
      </w:r>
      <w:r>
        <w:fldChar w:fldCharType="separate"/>
      </w:r>
      <w:r>
        <w:rPr>
          <w:rStyle w:val="a4"/>
          <w:rFonts w:cs="Times New Roman CYR"/>
        </w:rPr>
        <w:t>Федераль закон нигезендә</w:t>
      </w:r>
      <w:r>
        <w:fldChar w:fldCharType="end"/>
      </w:r>
      <w:r>
        <w:t xml:space="preserve"> ел, 27 июль, 2010 ел, N 227-ФЗ номерлы федераль закон статьясындагы 1 пунктына 4 көнгә, әлеге Федераль закон белән үзгәрешләр кертелде, </w:t>
      </w:r>
      <w:hyperlink r:id="rId40" w:history="1">
        <w:r>
          <w:rPr>
            <w:rStyle w:val="a4"/>
            <w:rFonts w:cs="Times New Roman CYR"/>
          </w:rPr>
          <w:t>вступающие үз көченә</w:t>
        </w:r>
      </w:hyperlink>
      <w:r>
        <w:t xml:space="preserve"> 1 гыйнварыннан 2011 г.</w:t>
      </w:r>
    </w:p>
    <w:p w:rsidR="00CE46C1" w:rsidRDefault="00AF2433">
      <w:pPr>
        <w:pStyle w:val="a8"/>
      </w:pPr>
      <w:hyperlink r:id="rId41" w:history="1">
        <w:r w:rsidR="00CE46C1">
          <w:rPr>
            <w:rStyle w:val="a4"/>
            <w:rFonts w:cs="Times New Roman CYR"/>
          </w:rPr>
          <w:t>См. текст пунктының узган редакциясендә</w:t>
        </w:r>
      </w:hyperlink>
    </w:p>
    <w:p w:rsidR="00CE46C1" w:rsidRDefault="00CE46C1">
      <w:r>
        <w:t xml:space="preserve">1) </w:t>
      </w:r>
      <w:r>
        <w:rPr>
          <w:rStyle w:val="a3"/>
          <w:bCs/>
        </w:rPr>
        <w:t>гражданның мөрәҗәгате (алга таба - мөрәҗәгать)</w:t>
      </w:r>
      <w:r>
        <w:t xml:space="preserve"> - юнәлтелгән дәүләт органына, җирле үзидарә органына яисә вазыйфаи затка язма рәвештә яки электрон документ рәвешендәге тәкъдим, гариза яки шикаять, шулай ук телдән мөрәҗәгате гражданин дәүләт органына, җирле үзидарә органы;</w:t>
      </w:r>
    </w:p>
    <w:p w:rsidR="00CE46C1" w:rsidRDefault="00CE46C1">
      <w:bookmarkStart w:id="15" w:name="sub_402"/>
      <w:r>
        <w:t xml:space="preserve">2) </w:t>
      </w:r>
      <w:r>
        <w:rPr>
          <w:rStyle w:val="a3"/>
          <w:bCs/>
        </w:rPr>
        <w:t>тәкъдим</w:t>
      </w:r>
      <w:r>
        <w:t xml:space="preserve"> - рекомендация гражданин камилләштерү буенча законнар һәм башка норматив хокукый актларны, дәүләт органнары эшчәнлеген һәм җирле үзидарә органнары, иҗтимагый мөнәсәбәтләрне үстерү, яхшырту, социаль-икътисади һәм башка эшчәнлек өлкәләрен дәүләт һәм җәмгыять;</w:t>
      </w:r>
    </w:p>
    <w:p w:rsidR="00CE46C1" w:rsidRDefault="00CE46C1">
      <w:bookmarkStart w:id="16" w:name="sub_403"/>
      <w:bookmarkEnd w:id="15"/>
      <w:r>
        <w:t xml:space="preserve">3) </w:t>
      </w:r>
      <w:r>
        <w:rPr>
          <w:rStyle w:val="a3"/>
          <w:bCs/>
        </w:rPr>
        <w:t>гариза</w:t>
      </w:r>
      <w:r>
        <w:t xml:space="preserve"> - гражданның үтенече турында ярдәме белән тормышка, аның конституциячел хокукларын һәм ирекләрен яки конституциячел хокукларын һәм ирекләрен башка затларга, йә хәбәр бозылу турындагы законнарын һәм башка норматив хокукый актлары, җитешсезлекләргә эшендә дәүләт органнары, җирле үзидарә органнары һәм вазыйфаи затлар, йә тәнкыйть эшчәнлеге күрсәтелгән органнар һәм вазыйфаи затлар;</w:t>
      </w:r>
    </w:p>
    <w:p w:rsidR="00CE46C1" w:rsidRDefault="00CE46C1">
      <w:bookmarkStart w:id="17" w:name="sub_404"/>
      <w:bookmarkEnd w:id="16"/>
      <w:r>
        <w:t xml:space="preserve">4) </w:t>
      </w:r>
      <w:r>
        <w:rPr>
          <w:rStyle w:val="a3"/>
          <w:bCs/>
        </w:rPr>
        <w:t>шикаять</w:t>
      </w:r>
      <w:r>
        <w:t xml:space="preserve"> - гражданның үтенече турында торгызу яки яклау, аның бозылган хокукларын, ирекләрен яки законлы мәнфәгатьләрен, яисә хокукларын, ирекләрен яки законлы мәнфәгатьләрен, башка затлар;</w:t>
      </w:r>
    </w:p>
    <w:p w:rsidR="00CE46C1" w:rsidRDefault="00CE46C1">
      <w:bookmarkStart w:id="18" w:name="sub_405"/>
      <w:bookmarkEnd w:id="17"/>
      <w:r>
        <w:t xml:space="preserve">5) </w:t>
      </w:r>
      <w:r>
        <w:rPr>
          <w:rStyle w:val="a3"/>
          <w:bCs/>
        </w:rPr>
        <w:t>вазыйфаи зат</w:t>
      </w:r>
      <w:r>
        <w:t xml:space="preserve"> - зат, даими рәвештә, вакытлыча яки буенча специальному полномочию осуществляющее функцияләрен вәкиле хакимияте йә sparc оештыру-распорядительные, административ-хуҗалык функцияләре дәүләт органында яки җирле үзидарә органында.</w:t>
      </w:r>
    </w:p>
    <w:bookmarkEnd w:id="18"/>
    <w:p w:rsidR="00CE46C1" w:rsidRDefault="00CE46C1">
      <w:pPr>
        <w:pStyle w:val="a7"/>
        <w:rPr>
          <w:color w:val="000000"/>
          <w:sz w:val="16"/>
          <w:szCs w:val="16"/>
        </w:rPr>
      </w:pPr>
      <w:r>
        <w:rPr>
          <w:color w:val="000000"/>
          <w:sz w:val="16"/>
          <w:szCs w:val="16"/>
        </w:rPr>
        <w:t>ГАРАНТ:</w:t>
      </w:r>
    </w:p>
    <w:p w:rsidR="00CE46C1" w:rsidRDefault="00CE46C1">
      <w:pPr>
        <w:pStyle w:val="a7"/>
      </w:pPr>
      <w:r>
        <w:t xml:space="preserve">См. </w:t>
      </w:r>
      <w:hyperlink r:id="rId42" w:history="1">
        <w:r>
          <w:rPr>
            <w:rStyle w:val="a4"/>
            <w:rFonts w:cs="Times New Roman CYR"/>
          </w:rPr>
          <w:t>хәбәрләр</w:t>
        </w:r>
      </w:hyperlink>
      <w:r>
        <w:t xml:space="preserve"> к маддәсе 4 көнгә, әлеге Федераль закон</w:t>
      </w:r>
    </w:p>
    <w:p w:rsidR="00CE46C1" w:rsidRDefault="00CE46C1">
      <w:pPr>
        <w:pStyle w:val="a7"/>
      </w:pPr>
    </w:p>
    <w:p w:rsidR="00CE46C1" w:rsidRDefault="00CE46C1">
      <w:pPr>
        <w:pStyle w:val="a5"/>
      </w:pPr>
      <w:bookmarkStart w:id="19" w:name="sub_5"/>
      <w:r>
        <w:rPr>
          <w:rStyle w:val="a3"/>
          <w:bCs/>
        </w:rPr>
        <w:t>Хезмҽттҽшлек 5 Статья.</w:t>
      </w:r>
      <w:r>
        <w:t xml:space="preserve"> Хокук гражданин булганда, мөрәҗәгатьне карап тикшерү</w:t>
      </w:r>
    </w:p>
    <w:p w:rsidR="00CE46C1" w:rsidRDefault="00CE46C1">
      <w:bookmarkStart w:id="20" w:name="sub_501501"/>
      <w:bookmarkEnd w:id="19"/>
      <w:r>
        <w:t>Шул мөрәҗәгатьне карап тикшерү дәүләт органы, җирле үзидарә органы яки вазыйфаи зат гражданин хокуклы:</w:t>
      </w:r>
    </w:p>
    <w:p w:rsidR="00CE46C1" w:rsidRDefault="00CE46C1">
      <w:pPr>
        <w:pStyle w:val="a7"/>
        <w:rPr>
          <w:color w:val="000000"/>
          <w:sz w:val="16"/>
          <w:szCs w:val="16"/>
        </w:rPr>
      </w:pPr>
      <w:bookmarkStart w:id="21" w:name="sub_501"/>
      <w:bookmarkEnd w:id="20"/>
      <w:r>
        <w:rPr>
          <w:color w:val="000000"/>
          <w:sz w:val="16"/>
          <w:szCs w:val="16"/>
        </w:rPr>
        <w:t>Мәгълүмат үзгәрешләр турында:</w:t>
      </w:r>
    </w:p>
    <w:bookmarkEnd w:id="21"/>
    <w:p w:rsidR="00CE46C1" w:rsidRDefault="00CE46C1">
      <w:pPr>
        <w:pStyle w:val="a8"/>
      </w:pPr>
      <w:r>
        <w:fldChar w:fldCharType="begin"/>
      </w:r>
      <w:r>
        <w:instrText>HYPERLINK "http://ivo.garant.ru/document?id=12077581&amp;sub=2212"</w:instrText>
      </w:r>
      <w:r>
        <w:fldChar w:fldCharType="separate"/>
      </w:r>
      <w:r>
        <w:rPr>
          <w:rStyle w:val="a4"/>
          <w:rFonts w:cs="Times New Roman CYR"/>
        </w:rPr>
        <w:t>Федераль закон нигезендә</w:t>
      </w:r>
      <w:r>
        <w:fldChar w:fldCharType="end"/>
      </w:r>
      <w:r>
        <w:t xml:space="preserve"> ел, 27 июль, 2010 ел, N 227-ФЗ номерлы федераль закон статьясындагы 1 пунктына 5 көнгә, әлеге Федераль закон, үзгәрешләр кертелде, </w:t>
      </w:r>
      <w:hyperlink r:id="rId43" w:history="1">
        <w:r>
          <w:rPr>
            <w:rStyle w:val="a4"/>
            <w:rFonts w:cs="Times New Roman CYR"/>
          </w:rPr>
          <w:t>вступающие үз көченә</w:t>
        </w:r>
      </w:hyperlink>
      <w:r>
        <w:t xml:space="preserve"> 1 гыйнварыннан 2011 г.</w:t>
      </w:r>
    </w:p>
    <w:p w:rsidR="00CE46C1" w:rsidRDefault="00AF2433">
      <w:pPr>
        <w:pStyle w:val="a8"/>
      </w:pPr>
      <w:hyperlink r:id="rId44" w:history="1">
        <w:r w:rsidR="00CE46C1">
          <w:rPr>
            <w:rStyle w:val="a4"/>
            <w:rFonts w:cs="Times New Roman CYR"/>
          </w:rPr>
          <w:t>См. текст пунктының узган редакциясендә</w:t>
        </w:r>
      </w:hyperlink>
    </w:p>
    <w:p w:rsidR="00CE46C1" w:rsidRDefault="00CE46C1">
      <w:r>
        <w:t>1) данын өстәмә документлар һәм материаллар яисә сорап мөрәҗәгать турында, аларның истребовании, шул исәптән электрон формада;</w:t>
      </w:r>
    </w:p>
    <w:p w:rsidR="00CE46C1" w:rsidRDefault="00CE46C1">
      <w:bookmarkStart w:id="22" w:name="sub_502"/>
      <w:r>
        <w:t xml:space="preserve">2) документлар белђн танышачак һәм материаллар, касающимися мөрәҗәгатьне карау, әгәр бу кагылмый, хокук, ирек һәм законлы мәнфәгатьләрен башка затларның һәм әгәр дә күрсәтелгән документларда һәм материалларда түгел асрала мәгълүматлар, куркынычсызлыкның </w:t>
      </w:r>
      <w:hyperlink r:id="rId45" w:history="1">
        <w:r>
          <w:rPr>
            <w:rStyle w:val="a4"/>
            <w:rFonts w:cs="Times New Roman CYR"/>
          </w:rPr>
          <w:t>дәүләт</w:t>
        </w:r>
      </w:hyperlink>
      <w:r>
        <w:t xml:space="preserve"> яки бүтән охраняемую федераль закон белән хәбәрләшү;</w:t>
      </w:r>
    </w:p>
    <w:p w:rsidR="00CE46C1" w:rsidRDefault="00CE46C1">
      <w:pPr>
        <w:pStyle w:val="a7"/>
        <w:rPr>
          <w:color w:val="000000"/>
          <w:sz w:val="16"/>
          <w:szCs w:val="16"/>
        </w:rPr>
      </w:pPr>
      <w:bookmarkStart w:id="23" w:name="sub_503"/>
      <w:bookmarkEnd w:id="22"/>
      <w:r>
        <w:rPr>
          <w:color w:val="000000"/>
          <w:sz w:val="16"/>
          <w:szCs w:val="16"/>
        </w:rPr>
        <w:t>Мәгълүмат үзгәрешләр турында:</w:t>
      </w:r>
    </w:p>
    <w:bookmarkEnd w:id="23"/>
    <w:p w:rsidR="00CE46C1" w:rsidRDefault="00CE46C1">
      <w:pPr>
        <w:pStyle w:val="a8"/>
      </w:pPr>
      <w:r>
        <w:t xml:space="preserve">3 пункты үзгәртелде 8 декабрь 2017 елда - </w:t>
      </w:r>
      <w:hyperlink r:id="rId46" w:history="1">
        <w:r>
          <w:rPr>
            <w:rStyle w:val="a4"/>
            <w:rFonts w:cs="Times New Roman CYR"/>
          </w:rPr>
          <w:t>Федераль законына</w:t>
        </w:r>
      </w:hyperlink>
      <w:r>
        <w:t xml:space="preserve"> 27 нче ноябрь 2017 ел № 355-ФЗ номерлы федераль закон</w:t>
      </w:r>
    </w:p>
    <w:p w:rsidR="00CE46C1" w:rsidRDefault="00AF2433">
      <w:pPr>
        <w:pStyle w:val="a8"/>
      </w:pPr>
      <w:hyperlink r:id="rId47" w:history="1">
        <w:r w:rsidR="00CE46C1">
          <w:rPr>
            <w:rStyle w:val="a4"/>
            <w:rFonts w:cs="Times New Roman CYR"/>
          </w:rPr>
          <w:t>См. предыдущую редакциясенә</w:t>
        </w:r>
      </w:hyperlink>
    </w:p>
    <w:p w:rsidR="00CE46C1" w:rsidRDefault="00CE46C1">
      <w:r>
        <w:t xml:space="preserve">3) алырга язмача җавап асылда мөрәҗәгатьтә куелган мәсьәләләрне очраклардан тыш, күрсәтелгән </w:t>
      </w:r>
      <w:hyperlink w:anchor="sub_11" w:history="1">
        <w:r>
          <w:rPr>
            <w:rStyle w:val="a4"/>
            <w:rFonts w:cs="Times New Roman CYR"/>
          </w:rPr>
          <w:t>маддәсе 11</w:t>
        </w:r>
      </w:hyperlink>
      <w:r>
        <w:t xml:space="preserve"> көнгә, әлеге Федераль закон, ә каралган очракта </w:t>
      </w:r>
      <w:hyperlink w:anchor="sub_1151" w:history="1">
        <w:r>
          <w:rPr>
            <w:rStyle w:val="a4"/>
            <w:rFonts w:cs="Times New Roman CYR"/>
          </w:rPr>
          <w:t>бер өлеше 5.1 статьяның 11</w:t>
        </w:r>
      </w:hyperlink>
      <w:r>
        <w:t xml:space="preserve"> көнгә, әлеге Федераль закон нигезендә мөрәҗәгать итү турындагы үтенеч белән мөрәҗәгать итте, аны бирү, турында мөрәҗәгать переадресации язмача мөрәҗәгать дәүләт органына, җирле үзидарә органына яисә вазыйфаи затка үз компетенциясенә керә, алар карар мөрәҗәгатьтә куелган мәсьәләләрне;</w:t>
      </w:r>
    </w:p>
    <w:p w:rsidR="00CE46C1" w:rsidRDefault="00CE46C1">
      <w:bookmarkStart w:id="24" w:name="sub_504"/>
      <w:r>
        <w:t>4) мөрәҗәгать итәргә шикаять белән кабул ителгән мөрәҗәгате буенча карар яисә гамәлгә (үтәмәү) белән бәйле тикшерү белән мөрәҗәгать административ һәм (яисә) суд тәртибендә нигезендә Россия Федерациясе законнары;</w:t>
      </w:r>
    </w:p>
    <w:p w:rsidR="00CE46C1" w:rsidRDefault="00CE46C1">
      <w:bookmarkStart w:id="25" w:name="sub_505"/>
      <w:bookmarkEnd w:id="24"/>
      <w:r>
        <w:t>5) гариза белән мөрәҗәгать итәргә туктату турында мөрәҗәгатьне карау.</w:t>
      </w:r>
    </w:p>
    <w:bookmarkEnd w:id="25"/>
    <w:p w:rsidR="00CE46C1" w:rsidRDefault="00CE46C1">
      <w:pPr>
        <w:pStyle w:val="a7"/>
        <w:rPr>
          <w:color w:val="000000"/>
          <w:sz w:val="16"/>
          <w:szCs w:val="16"/>
        </w:rPr>
      </w:pPr>
      <w:r>
        <w:rPr>
          <w:color w:val="000000"/>
          <w:sz w:val="16"/>
          <w:szCs w:val="16"/>
        </w:rPr>
        <w:t>ГАРАНТ:</w:t>
      </w:r>
    </w:p>
    <w:p w:rsidR="00CE46C1" w:rsidRDefault="00CE46C1">
      <w:pPr>
        <w:pStyle w:val="a7"/>
      </w:pPr>
      <w:r>
        <w:t xml:space="preserve">См. </w:t>
      </w:r>
      <w:hyperlink r:id="rId48" w:history="1">
        <w:r>
          <w:rPr>
            <w:rStyle w:val="a4"/>
            <w:rFonts w:cs="Times New Roman CYR"/>
          </w:rPr>
          <w:t>фикерләр</w:t>
        </w:r>
      </w:hyperlink>
      <w:r>
        <w:t xml:space="preserve"> карата әлеге законның 5 статьясы Федераль закон</w:t>
      </w:r>
    </w:p>
    <w:p w:rsidR="00CE46C1" w:rsidRDefault="00CE46C1">
      <w:pPr>
        <w:pStyle w:val="a7"/>
      </w:pPr>
    </w:p>
    <w:p w:rsidR="00CE46C1" w:rsidRDefault="00CE46C1">
      <w:pPr>
        <w:pStyle w:val="a5"/>
      </w:pPr>
      <w:bookmarkStart w:id="26" w:name="sub_6"/>
      <w:r>
        <w:rPr>
          <w:rStyle w:val="a3"/>
          <w:bCs/>
        </w:rPr>
        <w:t>Статья 6.</w:t>
      </w:r>
      <w:r>
        <w:t xml:space="preserve"> Гарантия куркынычсызлык гражданин белән бәйле рәвештә аның мөрәҗәгате</w:t>
      </w:r>
    </w:p>
    <w:p w:rsidR="00CE46C1" w:rsidRDefault="00CE46C1">
      <w:bookmarkStart w:id="27" w:name="sub_601"/>
      <w:bookmarkEnd w:id="26"/>
      <w:r>
        <w:t>1. Тыела преследование гражданин белән бәйле рәвештә аның мөрәҗәгате дәүләт органына, җирле үзидарә органына яки карата вазифаи затка тђнкыйть белђн эшчәнлеге күрсәтелгән органнар яки вазыйфаи зат йә максатларында торгызу яки яклау, үз хокукларын, ирекләрен һәм законлы мәнфәгатьләрен яисә хокукларын, ирекләрен һәм законлы мәнфәгатьләрен башка затларга.</w:t>
      </w:r>
    </w:p>
    <w:p w:rsidR="00CE46C1" w:rsidRDefault="00CE46C1">
      <w:bookmarkStart w:id="28" w:name="sub_602"/>
      <w:bookmarkEnd w:id="27"/>
      <w:r>
        <w:t>2. Шул мөрәҗәгатьне карау рөхсәт ителми разглашение мәгълүматны, андагы мөрәҗәгатьтә, шулай ук мәгълүматларны кагылышлы шәхси тормышы гражданның ризалыгыннан башка аның. Түгел булып тора разглашением мәгълүматны, андагы мөрәҗәгатьтә, юнәлеш язмача мөрәҗәгать дәүләт органына, җирле үзидарә органына яисә вазыйфаи затка үз компетенциясенә керә, алар карар мөрәҗәгатьтә куелган мәсьәләләрне хәл.</w:t>
      </w:r>
    </w:p>
    <w:bookmarkEnd w:id="28"/>
    <w:p w:rsidR="00CE46C1" w:rsidRDefault="00CE46C1">
      <w:pPr>
        <w:pStyle w:val="a7"/>
        <w:rPr>
          <w:color w:val="000000"/>
          <w:sz w:val="16"/>
          <w:szCs w:val="16"/>
        </w:rPr>
      </w:pPr>
      <w:r>
        <w:rPr>
          <w:color w:val="000000"/>
          <w:sz w:val="16"/>
          <w:szCs w:val="16"/>
        </w:rPr>
        <w:t>ГАРАНТ:</w:t>
      </w:r>
    </w:p>
    <w:p w:rsidR="00CE46C1" w:rsidRDefault="00CE46C1">
      <w:pPr>
        <w:pStyle w:val="a7"/>
      </w:pPr>
      <w:r>
        <w:t xml:space="preserve">См. </w:t>
      </w:r>
      <w:hyperlink r:id="rId49" w:history="1">
        <w:r>
          <w:rPr>
            <w:rStyle w:val="a4"/>
            <w:rFonts w:cs="Times New Roman CYR"/>
          </w:rPr>
          <w:t>фикерләр</w:t>
        </w:r>
      </w:hyperlink>
      <w:r>
        <w:t xml:space="preserve"> карата әлеге законның 6 статьясы Федераль закон</w:t>
      </w:r>
    </w:p>
    <w:p w:rsidR="00CE46C1" w:rsidRDefault="00CE46C1">
      <w:pPr>
        <w:pStyle w:val="a7"/>
      </w:pPr>
    </w:p>
    <w:p w:rsidR="00CE46C1" w:rsidRDefault="00CE46C1">
      <w:pPr>
        <w:pStyle w:val="a5"/>
      </w:pPr>
      <w:bookmarkStart w:id="29" w:name="sub_7"/>
      <w:r>
        <w:rPr>
          <w:rStyle w:val="a3"/>
          <w:bCs/>
        </w:rPr>
        <w:t>7 Статья.</w:t>
      </w:r>
      <w:r>
        <w:t xml:space="preserve"> Таләпләр язмача мөрәҗәгате</w:t>
      </w:r>
    </w:p>
    <w:p w:rsidR="00CE46C1" w:rsidRDefault="00CE46C1">
      <w:bookmarkStart w:id="30" w:name="sub_701"/>
      <w:bookmarkEnd w:id="29"/>
      <w:r>
        <w:t>1. Гражданин үзенең язма мөрәҗәгатендә мәҗбүри рәвештә һөҗүмнәрдән йә исеме дәүләт органы яки җирле үзидарә органы торган җибәрә язма мөрәҗәгать, йә фамилиясен, исемен, атасының исеме тиешле вазыйфаи затның яисә вазыйфага тиешле затлар, шулай ук үз фамилиясен, исемен, атасының исемен (соңгысы - булган очракта), почта адресы, аның буенча булырга тиеш җибәрелгән җавап турында мөрәҗәгать переадресации мөрәҗәгать излагает асылы тәкъдимнәр, гариза яки шикаять, куя, шәхси имза һәм датасын.</w:t>
      </w:r>
    </w:p>
    <w:p w:rsidR="00CE46C1" w:rsidRDefault="00CE46C1">
      <w:bookmarkStart w:id="31" w:name="sub_702"/>
      <w:bookmarkEnd w:id="30"/>
      <w:r>
        <w:t xml:space="preserve">2. Кирәк булган очракта, үз сүзләрен раслап, үз доводов </w:t>
      </w:r>
      <w:proofErr w:type="gramStart"/>
      <w:r>
        <w:t>гражданин</w:t>
      </w:r>
      <w:proofErr w:type="gramEnd"/>
      <w:r>
        <w:t xml:space="preserve"> куя к язмача мөрәҗәгате документлар һәм материаллар яисә аларның күчермәләрен дә тапшыра.</w:t>
      </w:r>
    </w:p>
    <w:p w:rsidR="00CE46C1" w:rsidRDefault="00CE46C1">
      <w:pPr>
        <w:pStyle w:val="a7"/>
        <w:rPr>
          <w:color w:val="000000"/>
          <w:sz w:val="16"/>
          <w:szCs w:val="16"/>
        </w:rPr>
      </w:pPr>
      <w:bookmarkStart w:id="32" w:name="sub_703"/>
      <w:bookmarkEnd w:id="31"/>
      <w:r>
        <w:rPr>
          <w:color w:val="000000"/>
          <w:sz w:val="16"/>
          <w:szCs w:val="16"/>
        </w:rPr>
        <w:t>Мәгълүмат үзгәрешләр турында:</w:t>
      </w:r>
    </w:p>
    <w:bookmarkEnd w:id="32"/>
    <w:p w:rsidR="00CE46C1" w:rsidRDefault="00CE46C1">
      <w:pPr>
        <w:pStyle w:val="a8"/>
      </w:pPr>
      <w:r>
        <w:t xml:space="preserve">3 өлеше үзгәртелде 8 декабрь 2017 елда - </w:t>
      </w:r>
      <w:hyperlink r:id="rId50" w:history="1">
        <w:r>
          <w:rPr>
            <w:rStyle w:val="a4"/>
            <w:rFonts w:cs="Times New Roman CYR"/>
          </w:rPr>
          <w:t>Федераль законына</w:t>
        </w:r>
      </w:hyperlink>
      <w:r>
        <w:t xml:space="preserve"> 27 нче ноябрь 2017 ел № 355-ФЗ </w:t>
      </w:r>
      <w:r>
        <w:lastRenderedPageBreak/>
        <w:t>номерлы федераль закон</w:t>
      </w:r>
    </w:p>
    <w:p w:rsidR="00CE46C1" w:rsidRDefault="00AF2433">
      <w:pPr>
        <w:pStyle w:val="a8"/>
      </w:pPr>
      <w:hyperlink r:id="rId51" w:history="1">
        <w:r w:rsidR="00CE46C1">
          <w:rPr>
            <w:rStyle w:val="a4"/>
            <w:rFonts w:cs="Times New Roman CYR"/>
          </w:rPr>
          <w:t>См. предыдущую редакциясенә</w:t>
        </w:r>
      </w:hyperlink>
    </w:p>
    <w:p w:rsidR="00CE46C1" w:rsidRDefault="00CE46C1">
      <w:r>
        <w:t>3. Мөрәҗәгать поступившее дәүләт органына, җирле үзидарә органына яисә вазыйфаи затка электрон документ рәвешендә, кичермәячәк карауга билгеләнгән тәртиптә әлеге Федераль закон. Мөрәҗәгатьтә гражданин мәҗбүри рәвештә һөҗүмнәрдән үз фамилиясен, исемен, атасының исемен (соңгысы - булган очракта), электрон почта адресы, аның буенча булырга тиеш җибәрелгән җавап турында мөрәҗәгать переадресации итү. Гражданин хокуклы куярга к мондый мөрәҗәгате кирәкле документларны һәм материалларны электрон формада.</w:t>
      </w:r>
    </w:p>
    <w:p w:rsidR="00CE46C1" w:rsidRDefault="00CE46C1">
      <w:pPr>
        <w:pStyle w:val="a7"/>
        <w:rPr>
          <w:color w:val="000000"/>
          <w:sz w:val="16"/>
          <w:szCs w:val="16"/>
        </w:rPr>
      </w:pPr>
      <w:r>
        <w:rPr>
          <w:color w:val="000000"/>
          <w:sz w:val="16"/>
          <w:szCs w:val="16"/>
        </w:rPr>
        <w:t>ГАРАНТ:</w:t>
      </w:r>
    </w:p>
    <w:p w:rsidR="00CE46C1" w:rsidRDefault="00CE46C1">
      <w:pPr>
        <w:pStyle w:val="a7"/>
      </w:pPr>
      <w:r>
        <w:t xml:space="preserve">См. </w:t>
      </w:r>
      <w:hyperlink r:id="rId52" w:history="1">
        <w:r>
          <w:rPr>
            <w:rStyle w:val="a4"/>
            <w:rFonts w:cs="Times New Roman CYR"/>
          </w:rPr>
          <w:t>хәбәрләр</w:t>
        </w:r>
      </w:hyperlink>
      <w:r>
        <w:t xml:space="preserve"> к статьясы 7 көнгә, әлеге Федераль закон</w:t>
      </w:r>
    </w:p>
    <w:p w:rsidR="00CE46C1" w:rsidRDefault="00CE46C1">
      <w:pPr>
        <w:pStyle w:val="a7"/>
      </w:pPr>
    </w:p>
    <w:p w:rsidR="00CE46C1" w:rsidRDefault="00CE46C1">
      <w:pPr>
        <w:pStyle w:val="a5"/>
      </w:pPr>
      <w:bookmarkStart w:id="33" w:name="sub_8"/>
      <w:r>
        <w:rPr>
          <w:rStyle w:val="a3"/>
          <w:bCs/>
        </w:rPr>
        <w:t>Статья 8.</w:t>
      </w:r>
      <w:r>
        <w:t xml:space="preserve"> Юнәлеш һәм теркәү язма мөрәҗәгате</w:t>
      </w:r>
    </w:p>
    <w:p w:rsidR="00CE46C1" w:rsidRDefault="00CE46C1">
      <w:bookmarkStart w:id="34" w:name="sub_801"/>
      <w:bookmarkEnd w:id="33"/>
      <w:r>
        <w:t>1. Гражданин җибәрә язма мөрәҗәгате турыдан-туры ул дәүләт органына, җирле үзидарә органына яки теге вазифаи затка, компетенциясенә керә, алар карар мөрәҗәгатьтә куелган мәсьәләләрне хәл.</w:t>
      </w:r>
    </w:p>
    <w:p w:rsidR="00CE46C1" w:rsidRDefault="00CE46C1">
      <w:bookmarkStart w:id="35" w:name="sub_802"/>
      <w:bookmarkEnd w:id="34"/>
      <w:r>
        <w:t>2. Язма мөрәҗәгате кичермәячәк мәҗбүри теркәү өч көн эчендә кергән мизгелдән дәүләт органына, җирле үзидарә органына яисә вазыйфаи затка.</w:t>
      </w:r>
    </w:p>
    <w:p w:rsidR="00CE46C1" w:rsidRDefault="00CE46C1">
      <w:bookmarkStart w:id="36" w:name="sub_803"/>
      <w:bookmarkEnd w:id="35"/>
      <w:r>
        <w:t xml:space="preserve">3. Язма мөрәҗәгате, содержащее мәсьәләләр, аларның хәл итү компетенциясенә керми әлеге дәүләт органы, җирле үзидарә органы яки вазыйфаи затка җибәрелә соң җиде көн эчендә теркәү тиешле органга яки тиешле вазыйфаи затка компетенциясенә керә, алар карар мөрәҗәгатьтә куелган мәсьәләләрне (уведомление белән) гражданның направившего мөрәҗәгате турында переадресации мөрәҗәгать очрактан күрсәтелгән әлеге </w:t>
      </w:r>
      <w:hyperlink w:anchor="sub_1104" w:history="1">
        <w:r>
          <w:rPr>
            <w:rStyle w:val="a4"/>
            <w:rFonts w:cs="Times New Roman CYR"/>
          </w:rPr>
          <w:t>статьяның 4 өлешендәге 11</w:t>
        </w:r>
      </w:hyperlink>
      <w:r>
        <w:t xml:space="preserve"> көнгә, әлеге Федераль закон.</w:t>
      </w:r>
    </w:p>
    <w:p w:rsidR="00CE46C1" w:rsidRDefault="00CE46C1">
      <w:pPr>
        <w:pStyle w:val="a7"/>
        <w:rPr>
          <w:color w:val="000000"/>
          <w:sz w:val="16"/>
          <w:szCs w:val="16"/>
        </w:rPr>
      </w:pPr>
      <w:bookmarkStart w:id="37" w:name="sub_8031"/>
      <w:bookmarkEnd w:id="36"/>
      <w:r>
        <w:rPr>
          <w:color w:val="000000"/>
          <w:sz w:val="16"/>
          <w:szCs w:val="16"/>
        </w:rPr>
        <w:t>Мәгълүмат үзгәрешләр турында:</w:t>
      </w:r>
    </w:p>
    <w:bookmarkEnd w:id="37"/>
    <w:p w:rsidR="00CE46C1" w:rsidRDefault="00CE46C1">
      <w:pPr>
        <w:pStyle w:val="a8"/>
      </w:pPr>
      <w:r>
        <w:fldChar w:fldCharType="begin"/>
      </w:r>
      <w:r>
        <w:instrText>HYPERLINK "http://ivo.garant.ru/document?id=70704216&amp;sub=41"</w:instrText>
      </w:r>
      <w:r>
        <w:fldChar w:fldCharType="separate"/>
      </w:r>
      <w:r>
        <w:rPr>
          <w:rStyle w:val="a4"/>
          <w:rFonts w:cs="Times New Roman CYR"/>
        </w:rPr>
        <w:t>Федераль закон нигезендә</w:t>
      </w:r>
      <w:r>
        <w:fldChar w:fldCharType="end"/>
      </w:r>
      <w:r>
        <w:t xml:space="preserve"> 24 ноябрь 2014 г. N 357-ФЗ номерлы федераль закон статья 8 әлеге Федераль закон белән тулыландырылды, 3.1, </w:t>
      </w:r>
      <w:hyperlink r:id="rId53" w:history="1">
        <w:r>
          <w:rPr>
            <w:rStyle w:val="a4"/>
            <w:rFonts w:cs="Times New Roman CYR"/>
          </w:rPr>
          <w:t>вступающей үз көченә</w:t>
        </w:r>
      </w:hyperlink>
      <w:r>
        <w:t xml:space="preserve"> 1 гыйнварыннан 2015 г.</w:t>
      </w:r>
    </w:p>
    <w:p w:rsidR="00CE46C1" w:rsidRDefault="00CE46C1">
      <w:r>
        <w:t xml:space="preserve">3.1. Язма мөрәҗәгате, содержащее факты турындагы мәгълүматны мөмкин булган хокук бозулар </w:t>
      </w:r>
      <w:hyperlink r:id="rId54" w:history="1">
        <w:r>
          <w:rPr>
            <w:rStyle w:val="a4"/>
            <w:rFonts w:cs="Times New Roman CYR"/>
          </w:rPr>
          <w:t>турындагы законнар</w:t>
        </w:r>
      </w:hyperlink>
      <w:r>
        <w:t xml:space="preserve"> өлкәсендә Россия Федерациясе миграция җибәрелә биш көн дәвамында көннән теркәү органына федераль башкарма хакимият органы, осуществляющего правоприменительные функцияләре, функцияләре буенча тикшереп тору, күзәтчелек итү һәм дәүләт хезмәтләре күрсәтү өлкәсендә миграция һәм югары вазифаи затка Россия Федерациясе субъектының (җитәкчесе дәүләт хакимияте югары башкарма органының Россия Федерациясе субъекты) (уведомление белән) гражданның направившего мөрәҗәгате турында переадресации аның мөрәҗәгатьләре очрактан күрсәтелгән әлеге </w:t>
      </w:r>
      <w:hyperlink w:anchor="sub_1104" w:history="1">
        <w:r>
          <w:rPr>
            <w:rStyle w:val="a4"/>
            <w:rFonts w:cs="Times New Roman CYR"/>
          </w:rPr>
          <w:t>статьяның 4 өлешендәге 11</w:t>
        </w:r>
      </w:hyperlink>
      <w:r>
        <w:t xml:space="preserve"> көнгә, әлеге Федераль закон.</w:t>
      </w:r>
    </w:p>
    <w:p w:rsidR="00CE46C1" w:rsidRDefault="00CE46C1">
      <w:bookmarkStart w:id="38" w:name="sub_804"/>
      <w:r>
        <w:t>4. Әгәр карар куелган язма мөрәҗәгатьтә мәсьәлә карамагына берничә дәүләт органнары, җирле үзидарә органнары яки вазыйфаи затлар күчермәсе мөрәҗәгать соң җиде көн эчендә теркәү җибәрелә, тиешле дәүләт органнарына, җирле үзидарә органнарына яки тиешле вазыйфаи затларга.</w:t>
      </w:r>
    </w:p>
    <w:p w:rsidR="00CE46C1" w:rsidRDefault="00CE46C1">
      <w:bookmarkStart w:id="39" w:name="sub_805"/>
      <w:bookmarkEnd w:id="38"/>
      <w:r>
        <w:t>5. Дәүләт органына, җирле үзидарә органына яисә вазыйфаи зат каршындагы юнәлештә язма мөрәҗәгатьне карап тикшерү өчен, башка дәүләт органына, җирле үзидарә органына яки башка вазыйфаи затына ала, кирәк булган очракта запрашивать күрсәтелгән органнарында яки у вазыйфаи затның документлар һәм материаллар карау нәтиҗәләре турында язма мөрәҗәгать.</w:t>
      </w:r>
    </w:p>
    <w:p w:rsidR="00CE46C1" w:rsidRDefault="00CE46C1">
      <w:bookmarkStart w:id="40" w:name="sub_806"/>
      <w:bookmarkEnd w:id="39"/>
      <w:r>
        <w:t>6. Тыела җибәрергә шикаятен карау өчен, дәүләт органы, җирле үзидарә органы яки вазыйфаи затка, карар яки гамәле (үтәмәү), алар обжалуется.</w:t>
      </w:r>
    </w:p>
    <w:p w:rsidR="00CE46C1" w:rsidRDefault="00CE46C1">
      <w:bookmarkStart w:id="41" w:name="sub_807"/>
      <w:bookmarkEnd w:id="40"/>
      <w:r>
        <w:t>7. Очракта, әгәр нигезендә тыю, предусмотренным бер өлеше, әлеге статьяның 6 өлешендә, булмый юнәлеш шикаятьләрне карап тикшерү өчен, дәүләт органына, җирле үзидарә органына яисә вазыйфаи затка үз компетенциясенә керә, алар карар мөрәҗәгатьтә куелган мәсьәләләрне, шикаять гражданга кире кайтарыла белән аңлатуны аның хокуклары өстеннән шикаять бирергә тиешле карар яки гамәле (үтәмәү) билгеләнгән тәртиптә судка.</w:t>
      </w:r>
    </w:p>
    <w:bookmarkEnd w:id="41"/>
    <w:p w:rsidR="00CE46C1" w:rsidRDefault="00CE46C1">
      <w:pPr>
        <w:pStyle w:val="a7"/>
        <w:rPr>
          <w:color w:val="000000"/>
          <w:sz w:val="16"/>
          <w:szCs w:val="16"/>
        </w:rPr>
      </w:pPr>
      <w:r>
        <w:rPr>
          <w:color w:val="000000"/>
          <w:sz w:val="16"/>
          <w:szCs w:val="16"/>
        </w:rPr>
        <w:t>ГАРАНТ:</w:t>
      </w:r>
    </w:p>
    <w:p w:rsidR="00CE46C1" w:rsidRDefault="00CE46C1">
      <w:pPr>
        <w:pStyle w:val="a7"/>
      </w:pPr>
      <w:r>
        <w:t xml:space="preserve">См. </w:t>
      </w:r>
      <w:hyperlink r:id="rId55" w:history="1">
        <w:r>
          <w:rPr>
            <w:rStyle w:val="a4"/>
            <w:rFonts w:cs="Times New Roman CYR"/>
          </w:rPr>
          <w:t>хәбәрләр</w:t>
        </w:r>
      </w:hyperlink>
      <w:r>
        <w:t xml:space="preserve"> к маддәсе 8 көнгә, әлеге Федераль закон</w:t>
      </w:r>
    </w:p>
    <w:p w:rsidR="00CE46C1" w:rsidRDefault="00CE46C1">
      <w:pPr>
        <w:pStyle w:val="a7"/>
      </w:pPr>
    </w:p>
    <w:p w:rsidR="00CE46C1" w:rsidRDefault="00CE46C1">
      <w:pPr>
        <w:pStyle w:val="a5"/>
      </w:pPr>
      <w:bookmarkStart w:id="42" w:name="sub_9"/>
      <w:r>
        <w:rPr>
          <w:rStyle w:val="a3"/>
          <w:bCs/>
        </w:rPr>
        <w:t>9 Статья.</w:t>
      </w:r>
      <w:r>
        <w:t xml:space="preserve"> Мәҗбүрилеген кабул ителгән мөрәҗәгатьне карауга</w:t>
      </w:r>
    </w:p>
    <w:p w:rsidR="00CE46C1" w:rsidRDefault="00CE46C1">
      <w:bookmarkStart w:id="43" w:name="sub_901"/>
      <w:bookmarkEnd w:id="42"/>
      <w:r>
        <w:t>1. Мөрәҗәгать поступившее дәүләт органына, җирле үзидарә органына яисә вазыйфаи затка аларның компетенцияләре кысаларында, мәҗбүри каралырга тиеш.</w:t>
      </w:r>
    </w:p>
    <w:p w:rsidR="00CE46C1" w:rsidRDefault="00CE46C1">
      <w:bookmarkStart w:id="44" w:name="sub_902"/>
      <w:bookmarkEnd w:id="43"/>
      <w:r>
        <w:t>2. Кирәк булган очракта, рассматривающие мөрәҗәгать дәүләт органына, җирле үзидарә органына яисә вазыйфаи зат тәэмин итә ала, аны карап тикшерү белән урынга чыгып.</w:t>
      </w:r>
    </w:p>
    <w:bookmarkEnd w:id="44"/>
    <w:p w:rsidR="00CE46C1" w:rsidRDefault="00CE46C1">
      <w:pPr>
        <w:pStyle w:val="a7"/>
        <w:rPr>
          <w:color w:val="000000"/>
          <w:sz w:val="16"/>
          <w:szCs w:val="16"/>
        </w:rPr>
      </w:pPr>
      <w:r>
        <w:rPr>
          <w:color w:val="000000"/>
          <w:sz w:val="16"/>
          <w:szCs w:val="16"/>
        </w:rPr>
        <w:t>ГАРАНТ:</w:t>
      </w:r>
    </w:p>
    <w:p w:rsidR="00CE46C1" w:rsidRDefault="00CE46C1">
      <w:pPr>
        <w:pStyle w:val="a7"/>
      </w:pPr>
      <w:r>
        <w:t xml:space="preserve">См. </w:t>
      </w:r>
      <w:hyperlink r:id="rId56" w:history="1">
        <w:r>
          <w:rPr>
            <w:rStyle w:val="a4"/>
            <w:rFonts w:cs="Times New Roman CYR"/>
          </w:rPr>
          <w:t>хәбәрләр</w:t>
        </w:r>
      </w:hyperlink>
      <w:r>
        <w:t xml:space="preserve"> к маддәсе 9 көнгә, әлеге Федераль закон</w:t>
      </w:r>
    </w:p>
    <w:p w:rsidR="00CE46C1" w:rsidRDefault="00CE46C1">
      <w:pPr>
        <w:pStyle w:val="a7"/>
      </w:pPr>
    </w:p>
    <w:p w:rsidR="00CE46C1" w:rsidRDefault="00CE46C1">
      <w:pPr>
        <w:pStyle w:val="a5"/>
      </w:pPr>
      <w:bookmarkStart w:id="45" w:name="sub_10"/>
      <w:r>
        <w:rPr>
          <w:rStyle w:val="a3"/>
          <w:bCs/>
        </w:rPr>
        <w:t>10 Статья.</w:t>
      </w:r>
      <w:r>
        <w:t xml:space="preserve"> Мөрәҗәгатьне карау</w:t>
      </w:r>
    </w:p>
    <w:bookmarkEnd w:id="45"/>
    <w:p w:rsidR="00CE46C1" w:rsidRDefault="00CE46C1">
      <w:pPr>
        <w:pStyle w:val="a7"/>
        <w:rPr>
          <w:color w:val="000000"/>
          <w:sz w:val="16"/>
          <w:szCs w:val="16"/>
        </w:rPr>
      </w:pPr>
      <w:r>
        <w:rPr>
          <w:color w:val="000000"/>
          <w:sz w:val="16"/>
          <w:szCs w:val="16"/>
        </w:rPr>
        <w:t>ГАРАНТ:</w:t>
      </w:r>
    </w:p>
    <w:p w:rsidR="00CE46C1" w:rsidRDefault="00CE46C1">
      <w:pPr>
        <w:pStyle w:val="a7"/>
      </w:pPr>
      <w:r>
        <w:t xml:space="preserve">См. </w:t>
      </w:r>
      <w:hyperlink r:id="rId57" w:history="1">
        <w:r>
          <w:rPr>
            <w:rStyle w:val="a4"/>
            <w:rFonts w:cs="Times New Roman CYR"/>
          </w:rPr>
          <w:t>белешмә</w:t>
        </w:r>
      </w:hyperlink>
      <w:r>
        <w:t xml:space="preserve"> гражданнарының мөрәҗәгатьләрен карау тәртибе турында дәүләт хакимияте органнарында</w:t>
      </w:r>
    </w:p>
    <w:p w:rsidR="00CE46C1" w:rsidRDefault="00CE46C1">
      <w:bookmarkStart w:id="46" w:name="sub_1001"/>
      <w:r>
        <w:t>1. Дәүләт органына, җирле үзидарә органына яисә вазыйфаи зат:</w:t>
      </w:r>
    </w:p>
    <w:p w:rsidR="00CE46C1" w:rsidRDefault="00CE46C1">
      <w:bookmarkStart w:id="47" w:name="sub_10011"/>
      <w:bookmarkEnd w:id="46"/>
      <w:r>
        <w:t>1) тәэмин итә, вакыйгаларны объектив, төрле яктан һәм үз вакытында карауны мөрәҗәгать итү кирәк булган очракта катнашында гражданин, направившего мөрәҗәгате;</w:t>
      </w:r>
    </w:p>
    <w:p w:rsidR="00CE46C1" w:rsidRDefault="00CE46C1">
      <w:pPr>
        <w:pStyle w:val="a7"/>
        <w:rPr>
          <w:color w:val="000000"/>
          <w:sz w:val="16"/>
          <w:szCs w:val="16"/>
        </w:rPr>
      </w:pPr>
      <w:bookmarkStart w:id="48" w:name="sub_10012"/>
      <w:bookmarkEnd w:id="47"/>
      <w:r>
        <w:rPr>
          <w:color w:val="000000"/>
          <w:sz w:val="16"/>
          <w:szCs w:val="16"/>
        </w:rPr>
        <w:t>Мәгълүмат үзгәрешләр турында:</w:t>
      </w:r>
    </w:p>
    <w:bookmarkEnd w:id="48"/>
    <w:p w:rsidR="00CE46C1" w:rsidRDefault="00CE46C1">
      <w:pPr>
        <w:pStyle w:val="a8"/>
      </w:pPr>
      <w:r>
        <w:fldChar w:fldCharType="begin"/>
      </w:r>
      <w:r>
        <w:instrText>HYPERLINK "http://ivo.garant.ru/document?id=12077581&amp;sub=22141"</w:instrText>
      </w:r>
      <w:r>
        <w:fldChar w:fldCharType="separate"/>
      </w:r>
      <w:r>
        <w:rPr>
          <w:rStyle w:val="a4"/>
          <w:rFonts w:cs="Times New Roman CYR"/>
        </w:rPr>
        <w:t>Федераль закон нигезендә</w:t>
      </w:r>
      <w:r>
        <w:fldChar w:fldCharType="end"/>
      </w:r>
      <w:r>
        <w:t xml:space="preserve"> ел, 27 июль, 2010 ел, N 227-ФЗ номерлы федераль закон аерым пункты, 2 статьяның 1 өлешендә " 10 көнгә, әлеге Федераль закон, үзгәрешләр кертелде, </w:t>
      </w:r>
      <w:hyperlink r:id="rId58" w:history="1">
        <w:r>
          <w:rPr>
            <w:rStyle w:val="a4"/>
            <w:rFonts w:cs="Times New Roman CYR"/>
          </w:rPr>
          <w:t>вступающие үз көченә</w:t>
        </w:r>
      </w:hyperlink>
      <w:r>
        <w:t xml:space="preserve"> 1 гыйнварыннан 2011 г.</w:t>
      </w:r>
    </w:p>
    <w:p w:rsidR="00CE46C1" w:rsidRDefault="00AF2433">
      <w:pPr>
        <w:pStyle w:val="a8"/>
      </w:pPr>
      <w:hyperlink r:id="rId59" w:history="1">
        <w:r w:rsidR="00CE46C1">
          <w:rPr>
            <w:rStyle w:val="a4"/>
            <w:rFonts w:cs="Times New Roman CYR"/>
          </w:rPr>
          <w:t>См. текст пунктының узган редакциясендә</w:t>
        </w:r>
      </w:hyperlink>
    </w:p>
    <w:p w:rsidR="00CE46C1" w:rsidRDefault="00CE46C1">
      <w:r>
        <w:t>2) запрашивает, шул исәптән электрон формада, мөрәҗәгатьне карау өчен кирәкле документларны һәм материалларны башка дәүләт органнарында, җирле үзидарә органнарында һәм башка вазыйфаи затлар очраклардан тыш, суд органнары, сорау алу органнары һәм алдан тикшерү;</w:t>
      </w:r>
    </w:p>
    <w:p w:rsidR="00CE46C1" w:rsidRDefault="00CE46C1">
      <w:bookmarkStart w:id="49" w:name="sub_10013"/>
      <w:r>
        <w:t>3) катнаша юнәлдерелгән чаралар торгызу яки яклау бозылган хокукларын, ирекләрен һәм законлы мәнфәгатьләрен гражданин;</w:t>
      </w:r>
    </w:p>
    <w:p w:rsidR="00CE46C1" w:rsidRDefault="00CE46C1">
      <w:bookmarkStart w:id="50" w:name="sub_100114"/>
      <w:bookmarkEnd w:id="49"/>
      <w:r>
        <w:t xml:space="preserve">4) язмача җавап бирә асылда мөрәҗәгатьтә куелган мәсьәләләрне очраклардан тыш, күрсәтелгән </w:t>
      </w:r>
      <w:hyperlink w:anchor="sub_11" w:history="1">
        <w:r>
          <w:rPr>
            <w:rStyle w:val="a4"/>
            <w:rFonts w:cs="Times New Roman CYR"/>
          </w:rPr>
          <w:t>маддәсе 11</w:t>
        </w:r>
      </w:hyperlink>
      <w:r>
        <w:t xml:space="preserve"> көнгә, әлеге Федераль закон;</w:t>
      </w:r>
    </w:p>
    <w:p w:rsidR="00CE46C1" w:rsidRDefault="00CE46C1">
      <w:bookmarkStart w:id="51" w:name="sub_100115"/>
      <w:bookmarkEnd w:id="50"/>
      <w:r>
        <w:t>5) алу турында гражданга юнәлештә аның мөрәҗәгатьне карау өчен башка дәүләт органына, җирле үзидарә органына яки башка вазифаи затка аларның компетенцияләре кысаларында.</w:t>
      </w:r>
    </w:p>
    <w:p w:rsidR="00CE46C1" w:rsidRDefault="00CE46C1">
      <w:bookmarkStart w:id="52" w:name="sub_1002"/>
      <w:bookmarkEnd w:id="51"/>
      <w:r>
        <w:t xml:space="preserve">2. Дәүләт органына, җирле үзидарә органына яисә вазыйфаи зат буенча направленному билгеләнгән тәртиптә соравы дәүләт органы, җирле үзидарә органы яки вазыйфаи зат рассматривающих мөрәҗәгать бурычлы 15 көн дәвамында күрсәтергә документлар һәм материаллар, тиешле карау өчен мөрәҗәгать кала, документлар һәм материаллар, аларда асрала мәгълүматлар, куркынычсызлыкның </w:t>
      </w:r>
      <w:hyperlink r:id="rId60" w:history="1">
        <w:r>
          <w:rPr>
            <w:rStyle w:val="a4"/>
            <w:rFonts w:cs="Times New Roman CYR"/>
          </w:rPr>
          <w:t>дәүләт</w:t>
        </w:r>
      </w:hyperlink>
      <w:r>
        <w:t xml:space="preserve"> яки бүтән охраняемую федераль закон белән хәбәрләшү, һәм алар өчен билгеләнгән үзенчәлекле бирү тәртибе.</w:t>
      </w:r>
    </w:p>
    <w:p w:rsidR="00CE46C1" w:rsidRDefault="00CE46C1">
      <w:bookmarkStart w:id="53" w:name="sub_1003"/>
      <w:bookmarkEnd w:id="52"/>
      <w:r>
        <w:t>3. Җавап мөрәҗәгате подписывается җитәкчесе, дәүләт органы яки җирле үзидарә органы вазыйфаи зат яки вәкаләтле зат булса.</w:t>
      </w:r>
    </w:p>
    <w:p w:rsidR="00CE46C1" w:rsidRDefault="00CE46C1">
      <w:pPr>
        <w:pStyle w:val="a7"/>
        <w:rPr>
          <w:color w:val="000000"/>
          <w:sz w:val="16"/>
          <w:szCs w:val="16"/>
        </w:rPr>
      </w:pPr>
      <w:bookmarkStart w:id="54" w:name="sub_1004"/>
      <w:bookmarkEnd w:id="53"/>
      <w:r>
        <w:rPr>
          <w:color w:val="000000"/>
          <w:sz w:val="16"/>
          <w:szCs w:val="16"/>
        </w:rPr>
        <w:t>Мәгълүмат үзгәрешләр турында:</w:t>
      </w:r>
    </w:p>
    <w:bookmarkEnd w:id="54"/>
    <w:p w:rsidR="00CE46C1" w:rsidRDefault="00CE46C1">
      <w:pPr>
        <w:pStyle w:val="a8"/>
      </w:pPr>
      <w:r>
        <w:t xml:space="preserve">4 өлеш үзгәртелде 8 декабрь 2017 елда - </w:t>
      </w:r>
      <w:hyperlink r:id="rId61" w:history="1">
        <w:r>
          <w:rPr>
            <w:rStyle w:val="a4"/>
            <w:rFonts w:cs="Times New Roman CYR"/>
          </w:rPr>
          <w:t>Федераль законына</w:t>
        </w:r>
      </w:hyperlink>
      <w:r>
        <w:t xml:space="preserve"> 27 нче ноябрь 2017 ел № 355-ФЗ номерлы федераль закон</w:t>
      </w:r>
    </w:p>
    <w:p w:rsidR="00CE46C1" w:rsidRDefault="00AF2433">
      <w:pPr>
        <w:pStyle w:val="a8"/>
      </w:pPr>
      <w:hyperlink r:id="rId62" w:history="1">
        <w:r w:rsidR="00CE46C1">
          <w:rPr>
            <w:rStyle w:val="a4"/>
            <w:rFonts w:cs="Times New Roman CYR"/>
          </w:rPr>
          <w:t>См. предыдущую редакциясенә</w:t>
        </w:r>
      </w:hyperlink>
    </w:p>
    <w:p w:rsidR="00CE46C1" w:rsidRDefault="00CE46C1">
      <w:r>
        <w:t xml:space="preserve">4. Җавап мөрәҗәгате җибәрелә электрон документ рәвешендә түбәндәге адрес буенча электрон почта күрсәтелгән мөрәҗәгатьтә, поступившем дәүләт органына, җирле үзидарә органына яисә вазыйфаи затка электрон документ рәвешендә дә, язма формада буенча почтовому адрес күрсәтелгән мөрәҗәгатьтә, поступившем дәүләт органына, җирле үзидарә органына яисә вазыйфаи затка язма рәвештә. Моннан тыш, поступившее дәүләт органына, җирле үзидарә органына яисә вазыйфаи затка мөрәҗәгать итү, содержащее тәкъдим, гариза яки шикаять, алар кагыла чикләнмәгән </w:t>
      </w:r>
      <w:r>
        <w:lastRenderedPageBreak/>
        <w:t xml:space="preserve">затлар даирәсенең мәнфәгатьләрен, аерым алганда, мөрәҗәгать итү, анда обжалуется суд карар вынесенное карата чикләнмәгән затлар даирәсенең, җавап, шул исәптән тәртибен аңлатуны шикаять бирү суд карарын, бәлки урнаштырылган таләпләрне үтәгән килеш </w:t>
      </w:r>
      <w:hyperlink w:anchor="sub_602" w:history="1">
        <w:r>
          <w:rPr>
            <w:rStyle w:val="a4"/>
            <w:rFonts w:cs="Times New Roman CYR"/>
          </w:rPr>
          <w:t>статьясындагы 2 өлешенең 6</w:t>
        </w:r>
      </w:hyperlink>
      <w:r>
        <w:t xml:space="preserve"> көнгә, әлеге Федераль закон рәсми сайтында әлеге дәүләт органы яки җирле үзидарә органы мәгълүмат-телекоммуникация "Интернет"челтәрендә.</w:t>
      </w:r>
    </w:p>
    <w:p w:rsidR="00CE46C1" w:rsidRDefault="00CE46C1">
      <w:pPr>
        <w:pStyle w:val="a7"/>
        <w:rPr>
          <w:color w:val="000000"/>
          <w:sz w:val="16"/>
          <w:szCs w:val="16"/>
        </w:rPr>
      </w:pPr>
      <w:r>
        <w:rPr>
          <w:color w:val="000000"/>
          <w:sz w:val="16"/>
          <w:szCs w:val="16"/>
        </w:rPr>
        <w:t>ГАРАНТ:</w:t>
      </w:r>
    </w:p>
    <w:p w:rsidR="00CE46C1" w:rsidRDefault="00CE46C1">
      <w:pPr>
        <w:pStyle w:val="a7"/>
      </w:pPr>
      <w:r>
        <w:t xml:space="preserve">См. </w:t>
      </w:r>
      <w:hyperlink r:id="rId63" w:history="1">
        <w:r>
          <w:rPr>
            <w:rStyle w:val="a4"/>
            <w:rFonts w:cs="Times New Roman CYR"/>
          </w:rPr>
          <w:t>хәбәрләр</w:t>
        </w:r>
      </w:hyperlink>
      <w:r>
        <w:t xml:space="preserve"> к маддәсе 10 көнгә, әлеге Федераль закон</w:t>
      </w:r>
    </w:p>
    <w:p w:rsidR="00CE46C1" w:rsidRDefault="00CE46C1">
      <w:pPr>
        <w:pStyle w:val="a7"/>
      </w:pPr>
    </w:p>
    <w:p w:rsidR="00CE46C1" w:rsidRDefault="00CE46C1">
      <w:pPr>
        <w:pStyle w:val="a5"/>
      </w:pPr>
      <w:bookmarkStart w:id="55" w:name="sub_11"/>
      <w:r>
        <w:rPr>
          <w:rStyle w:val="a3"/>
          <w:bCs/>
        </w:rPr>
        <w:t>11 Статья.</w:t>
      </w:r>
      <w:r>
        <w:t xml:space="preserve"> Карау тәртибе аерым мөрәҗәгать</w:t>
      </w:r>
    </w:p>
    <w:p w:rsidR="00CE46C1" w:rsidRDefault="00CE46C1">
      <w:pPr>
        <w:pStyle w:val="a7"/>
        <w:rPr>
          <w:color w:val="000000"/>
          <w:sz w:val="16"/>
          <w:szCs w:val="16"/>
        </w:rPr>
      </w:pPr>
      <w:bookmarkStart w:id="56" w:name="sub_1101"/>
      <w:bookmarkEnd w:id="55"/>
      <w:r>
        <w:rPr>
          <w:color w:val="000000"/>
          <w:sz w:val="16"/>
          <w:szCs w:val="16"/>
        </w:rPr>
        <w:t>Мәгълүмат үзгәрешләр турында:</w:t>
      </w:r>
    </w:p>
    <w:bookmarkEnd w:id="56"/>
    <w:p w:rsidR="00CE46C1" w:rsidRDefault="00CE46C1">
      <w:pPr>
        <w:pStyle w:val="a8"/>
      </w:pPr>
      <w:r>
        <w:fldChar w:fldCharType="begin"/>
      </w:r>
      <w:r>
        <w:instrText>HYPERLINK "http://ivo.garant.ru/document?id=70305640&amp;sub=1"</w:instrText>
      </w:r>
      <w:r>
        <w:fldChar w:fldCharType="separate"/>
      </w:r>
      <w:r>
        <w:rPr>
          <w:rStyle w:val="a4"/>
          <w:rFonts w:cs="Times New Roman CYR"/>
        </w:rPr>
        <w:t>Федераль закон нигезендә</w:t>
      </w:r>
      <w:r>
        <w:fldChar w:fldCharType="end"/>
      </w:r>
      <w:r>
        <w:t xml:space="preserve"> ел, 2 июль, 2013 ел, № 182-ФЗ номерлы әлеге статьяның беренче өлешендә 11 көнгә, әлеге Федераль закон үзгәрешләр кертелде</w:t>
      </w:r>
    </w:p>
    <w:p w:rsidR="00CE46C1" w:rsidRDefault="00AF2433">
      <w:pPr>
        <w:pStyle w:val="a8"/>
      </w:pPr>
      <w:hyperlink r:id="rId64" w:history="1">
        <w:r w:rsidR="00CE46C1">
          <w:rPr>
            <w:rStyle w:val="a4"/>
            <w:rFonts w:cs="Times New Roman CYR"/>
          </w:rPr>
          <w:t>См. текст өлешендә узган редакциясендә</w:t>
        </w:r>
      </w:hyperlink>
    </w:p>
    <w:p w:rsidR="00CE46C1" w:rsidRDefault="00CE46C1">
      <w:r>
        <w:t>1. Әгәр язма мөрәҗәгатьтә дә күрсәтелгән гражданның фамилиясе, направившего мөрәҗәгать итү яки почта адресы, аның буенча җибәрелергә тиеш җавап, җавап мөрәҗәгате дә бирелә. Әгәр күрсәтелгән мөрәҗәгатьтә асрала турында мәгълүматлар подготавливаемом, совершаемом яки совершенном противоправном деянии турында, шулай ук йөзендә, аның подготавливающем, совершающем яки совершившем, мөрәҗәгать алынырга тиеш юнәлеше дәүләт органы нигезендә аның компетенциясе кысаларында.</w:t>
      </w:r>
    </w:p>
    <w:p w:rsidR="00CE46C1" w:rsidRDefault="00CE46C1">
      <w:pPr>
        <w:pStyle w:val="a7"/>
        <w:rPr>
          <w:color w:val="000000"/>
          <w:sz w:val="16"/>
          <w:szCs w:val="16"/>
        </w:rPr>
      </w:pPr>
      <w:bookmarkStart w:id="57" w:name="sub_1102"/>
      <w:r>
        <w:rPr>
          <w:color w:val="000000"/>
          <w:sz w:val="16"/>
          <w:szCs w:val="16"/>
        </w:rPr>
        <w:t>Мәгълүмат үзгәрешләр турында:</w:t>
      </w:r>
    </w:p>
    <w:bookmarkEnd w:id="57"/>
    <w:p w:rsidR="00CE46C1" w:rsidRDefault="00CE46C1">
      <w:pPr>
        <w:pStyle w:val="a8"/>
      </w:pPr>
      <w:r>
        <w:fldChar w:fldCharType="begin"/>
      </w:r>
      <w:r>
        <w:instrText>HYPERLINK "http://ivo.garant.ru/document?id=98609&amp;sub=1"</w:instrText>
      </w:r>
      <w:r>
        <w:fldChar w:fldCharType="separate"/>
      </w:r>
      <w:r>
        <w:rPr>
          <w:rStyle w:val="a4"/>
          <w:rFonts w:cs="Times New Roman CYR"/>
        </w:rPr>
        <w:t>Федераль закон</w:t>
      </w:r>
      <w:r>
        <w:fldChar w:fldCharType="end"/>
      </w:r>
      <w:r>
        <w:t xml:space="preserve"> , 29 июнь, 2010 ел, № 126-ФЗ икенче өлешенә, 11 статьясындагы әлеге Федераль закон үзгәрешләр кертелде</w:t>
      </w:r>
    </w:p>
    <w:p w:rsidR="00CE46C1" w:rsidRDefault="00AF2433">
      <w:pPr>
        <w:pStyle w:val="a8"/>
      </w:pPr>
      <w:hyperlink r:id="rId65" w:history="1">
        <w:r w:rsidR="00CE46C1">
          <w:rPr>
            <w:rStyle w:val="a4"/>
            <w:rFonts w:cs="Times New Roman CYR"/>
          </w:rPr>
          <w:t>См. текст өлешендә узган редакциясендә</w:t>
        </w:r>
      </w:hyperlink>
    </w:p>
    <w:p w:rsidR="00CE46C1" w:rsidRDefault="00CE46C1">
      <w:r>
        <w:t>2. Мөрәҗәгать итү, анда обжалуется суд карар, әлеге соң җиде көн эчендә теркәү кайта гражданга, направившему мөрәҗәгате белән шикаять бирү тәртибен аңлатуны әлеге суд карарын.</w:t>
      </w:r>
    </w:p>
    <w:p w:rsidR="00CE46C1" w:rsidRDefault="00CE46C1">
      <w:bookmarkStart w:id="58" w:name="sub_1103"/>
      <w:r>
        <w:t>3. Дәүләт органына, җирле үзидарә органына яисә вазыйфаи зат каршындагы алган язмача мөрәҗәгать, анда асрала нецензурные йә оскорбительные выражения гомеренә, сәламәтлегенә һәм мөлкәтенә, вазыйфаи затның, шулай ук аның гаилә әгъзаларының хокуклы калдырырга мөрәҗәгате җавапсыз асылда куелган, анда сораулар, хәбәр итәргә, гражданин, направившему мөрәҗәгате турында бара явызларча файдалану хокукы.</w:t>
      </w:r>
    </w:p>
    <w:p w:rsidR="00CE46C1" w:rsidRDefault="00CE46C1">
      <w:pPr>
        <w:pStyle w:val="a7"/>
        <w:rPr>
          <w:color w:val="000000"/>
          <w:sz w:val="16"/>
          <w:szCs w:val="16"/>
        </w:rPr>
      </w:pPr>
      <w:bookmarkStart w:id="59" w:name="sub_1104"/>
      <w:bookmarkEnd w:id="58"/>
      <w:r>
        <w:rPr>
          <w:color w:val="000000"/>
          <w:sz w:val="16"/>
          <w:szCs w:val="16"/>
        </w:rPr>
        <w:t>Мәгълүмат үзгәрешләр турында:</w:t>
      </w:r>
    </w:p>
    <w:bookmarkEnd w:id="59"/>
    <w:p w:rsidR="00CE46C1" w:rsidRDefault="00CE46C1">
      <w:pPr>
        <w:pStyle w:val="a8"/>
      </w:pPr>
      <w:r>
        <w:fldChar w:fldCharType="begin"/>
      </w:r>
      <w:r>
        <w:instrText>HYPERLINK "http://ivo.garant.ru/document?id=98609&amp;sub=2"</w:instrText>
      </w:r>
      <w:r>
        <w:fldChar w:fldCharType="separate"/>
      </w:r>
      <w:r>
        <w:rPr>
          <w:rStyle w:val="a4"/>
          <w:rFonts w:cs="Times New Roman CYR"/>
        </w:rPr>
        <w:t>Федераль закон</w:t>
      </w:r>
      <w:r>
        <w:fldChar w:fldCharType="end"/>
      </w:r>
      <w:r>
        <w:t xml:space="preserve"> , 29 июнь, 2010 ел, № 126-ФЗ номерлы федераль закон үз өлешен дүртенче статьясындагы 11 көнгә, әлеге Федераль закон үзгәрешләр кертелде</w:t>
      </w:r>
    </w:p>
    <w:p w:rsidR="00CE46C1" w:rsidRDefault="00AF2433">
      <w:pPr>
        <w:pStyle w:val="a8"/>
      </w:pPr>
      <w:hyperlink r:id="rId66" w:history="1">
        <w:r w:rsidR="00CE46C1">
          <w:rPr>
            <w:rStyle w:val="a4"/>
            <w:rFonts w:cs="Times New Roman CYR"/>
          </w:rPr>
          <w:t>См. текст өлешендә узган редакциясендә</w:t>
        </w:r>
      </w:hyperlink>
    </w:p>
    <w:p w:rsidR="00CE46C1" w:rsidRDefault="00CE46C1">
      <w:r>
        <w:t>4. Әгәр текст язма мөрәҗәгатьләре түгел поддается прочтению, җавап мөрәҗәгать генә бирелә һәм ул кичермәячәк юнәлеше каравына дәүләт органына, җирле үзидарә органына яисә вазыйфаи затка аларның компетенцияләре кысаларында, караганда соң җиде көн эчендә теркәү мөрәҗәгать гражданинга хәбәр ителә, направившему мөрәҗәгате, әгәр аның фамилиясе һәм почта адресы поддаются прочтению.</w:t>
      </w:r>
    </w:p>
    <w:p w:rsidR="00CE46C1" w:rsidRDefault="00CE46C1">
      <w:pPr>
        <w:pStyle w:val="a7"/>
        <w:rPr>
          <w:color w:val="000000"/>
          <w:sz w:val="16"/>
          <w:szCs w:val="16"/>
        </w:rPr>
      </w:pPr>
      <w:bookmarkStart w:id="60" w:name="sub_11041"/>
      <w:r>
        <w:rPr>
          <w:color w:val="000000"/>
          <w:sz w:val="16"/>
          <w:szCs w:val="16"/>
        </w:rPr>
        <w:t>Мәгълүмат үзгәрешләр турында:</w:t>
      </w:r>
    </w:p>
    <w:bookmarkEnd w:id="60"/>
    <w:p w:rsidR="00CE46C1" w:rsidRDefault="00CE46C1">
      <w:pPr>
        <w:pStyle w:val="a8"/>
      </w:pPr>
      <w:r>
        <w:t xml:space="preserve">11 Статья белән тулыландырылды 4.1 8 декабрь 2017 елда - </w:t>
      </w:r>
      <w:hyperlink r:id="rId67" w:history="1">
        <w:r>
          <w:rPr>
            <w:rStyle w:val="a4"/>
            <w:rFonts w:cs="Times New Roman CYR"/>
          </w:rPr>
          <w:t>Федераль законына</w:t>
        </w:r>
      </w:hyperlink>
      <w:r>
        <w:t xml:space="preserve"> 27 нче ноябрь 2017 ел № 355-ФЗ номерлы федераль закон</w:t>
      </w:r>
    </w:p>
    <w:p w:rsidR="00CE46C1" w:rsidRDefault="00CE46C1">
      <w:r>
        <w:t>4.1. Әгәр текст язма мөрәҗәгатьләр дә билгеләргә мөмкинлек асылы тәкъдимнәр, гариза яки шикаять, җавап мөрәҗәгать генә бирелә һәм ул кичермәячәк юнәлеше каравына дәүләт органына, җирле үзидарә органына яисә вазыйфаи затка аларның компетенцияләре кысаларында, караганда соң җиде көн эчендә теркәү мөрәҗәгать гражданинга хәбәр ителә, направившему мөрәҗәгате.</w:t>
      </w:r>
    </w:p>
    <w:p w:rsidR="00CE46C1" w:rsidRDefault="00CE46C1">
      <w:pPr>
        <w:pStyle w:val="a7"/>
        <w:rPr>
          <w:color w:val="000000"/>
          <w:sz w:val="16"/>
          <w:szCs w:val="16"/>
        </w:rPr>
      </w:pPr>
      <w:bookmarkStart w:id="61" w:name="sub_1105"/>
      <w:r>
        <w:rPr>
          <w:color w:val="000000"/>
          <w:sz w:val="16"/>
          <w:szCs w:val="16"/>
        </w:rPr>
        <w:t>Мәгълүмат үзгәрешләр турында:</w:t>
      </w:r>
    </w:p>
    <w:bookmarkEnd w:id="61"/>
    <w:p w:rsidR="00CE46C1" w:rsidRDefault="00CE46C1">
      <w:pPr>
        <w:pStyle w:val="a8"/>
      </w:pPr>
      <w:r>
        <w:fldChar w:fldCharType="begin"/>
      </w:r>
      <w:r>
        <w:instrText>HYPERLINK "http://ivo.garant.ru/document?id=70305640&amp;sub=2"</w:instrText>
      </w:r>
      <w:r>
        <w:fldChar w:fldCharType="separate"/>
      </w:r>
      <w:r>
        <w:rPr>
          <w:rStyle w:val="a4"/>
          <w:rFonts w:cs="Times New Roman CYR"/>
        </w:rPr>
        <w:t>Федераль закон нигезендә</w:t>
      </w:r>
      <w:r>
        <w:fldChar w:fldCharType="end"/>
      </w:r>
      <w:r>
        <w:t xml:space="preserve"> ел, 2 июль, 2013 ел, № 182-ФЗ номерлы федераль закон үз өлешен бишенче </w:t>
      </w:r>
      <w:r>
        <w:lastRenderedPageBreak/>
        <w:t>статьясындагы 11 көнгә, әлеге Федераль закон үзгәрешләр кертелде</w:t>
      </w:r>
    </w:p>
    <w:p w:rsidR="00CE46C1" w:rsidRDefault="00AF2433">
      <w:pPr>
        <w:pStyle w:val="a8"/>
      </w:pPr>
      <w:hyperlink r:id="rId68" w:history="1">
        <w:r w:rsidR="00CE46C1">
          <w:rPr>
            <w:rStyle w:val="a4"/>
            <w:rFonts w:cs="Times New Roman CYR"/>
          </w:rPr>
          <w:t>См. текст өлешендә узган редакциясендә</w:t>
        </w:r>
      </w:hyperlink>
    </w:p>
    <w:p w:rsidR="00CE46C1" w:rsidRDefault="00CE46C1">
      <w:r>
        <w:t>5. Әгәр язма мөрәҗәгатьтә гражданга асрала мәсьәлә ул аңа күп тапкырлар давались язмача җаваплар асылда сәбәпле, элегрәк направляемыми мөрәҗәгатьләр, һәм шул ук вакытта мөрәҗәгатьтә түгел китерелә, яңа дәлилләре яки обстоятельства, дәүләт органы җитәкчесе яки җирле үзидарә органы вазыйфаи зат йә уполномоченное шул зат турында карар кабул итүгә хокуклы безосновательности чираттагы мөрәҗәгать итү һәм туктату язышу белән гражданин әлеге мәсьәлә буенча бәяләнгән очракта, күрсәтелгән мөрәҗәгать һәм элегрәк направляемые мөрәҗәгать направлялись бер үк дәүләт органына, җирле үзидарә органына яки бер һәм, өстәвенә, вазифаи затка. Турында әлеге хәл уведомляется гражданин, направивший мөрәҗәгате.</w:t>
      </w:r>
    </w:p>
    <w:p w:rsidR="00CE46C1" w:rsidRDefault="00CE46C1">
      <w:pPr>
        <w:pStyle w:val="a7"/>
        <w:rPr>
          <w:color w:val="000000"/>
          <w:sz w:val="16"/>
          <w:szCs w:val="16"/>
        </w:rPr>
      </w:pPr>
      <w:bookmarkStart w:id="62" w:name="sub_1151"/>
      <w:r>
        <w:rPr>
          <w:color w:val="000000"/>
          <w:sz w:val="16"/>
          <w:szCs w:val="16"/>
        </w:rPr>
        <w:t>Мәгълүмат үзгәрешләр турында:</w:t>
      </w:r>
    </w:p>
    <w:bookmarkEnd w:id="62"/>
    <w:p w:rsidR="00CE46C1" w:rsidRDefault="00CE46C1">
      <w:pPr>
        <w:pStyle w:val="a8"/>
      </w:pPr>
      <w:r>
        <w:t xml:space="preserve">11 Статья белән тулыландырылды 5.1 8 декабрь 2017 елда - </w:t>
      </w:r>
      <w:hyperlink r:id="rId69" w:history="1">
        <w:r>
          <w:rPr>
            <w:rStyle w:val="a4"/>
            <w:rFonts w:cs="Times New Roman CYR"/>
          </w:rPr>
          <w:t>Федераль законына</w:t>
        </w:r>
      </w:hyperlink>
      <w:r>
        <w:t xml:space="preserve"> 27 нче ноябрь 2017 ел № 355-ФЗ номерлы федераль закон</w:t>
      </w:r>
    </w:p>
    <w:p w:rsidR="00CE46C1" w:rsidRDefault="00CE46C1">
      <w:r>
        <w:t xml:space="preserve">5.1. Кергән очракта дәүләт органына, җирле үзидарә органына яисә вазыйфаи затка язма мөрәҗәгать содержащего сорау, җавап ул урнаштырылган нигезендә </w:t>
      </w:r>
      <w:hyperlink w:anchor="sub_1004" w:history="1">
        <w:r>
          <w:rPr>
            <w:rStyle w:val="a4"/>
            <w:rFonts w:cs="Times New Roman CYR"/>
          </w:rPr>
          <w:t>статьясының 4 өлешендә 10</w:t>
        </w:r>
      </w:hyperlink>
      <w:r>
        <w:t xml:space="preserve"> көнгә, әлеге Федераль закон рәсми сайтында әлеге дәүләт органы яки җирле үзидарә органы мәгълүмат-телекоммуникация "Интернет" челтәрендә, гражданин, направившему мөрәҗәгать итү, җиде көн эчендә көннән теркәү мөрәҗәгать хәбәр ителә электрон адресына рәсми сайтына мәгълүмат-телекоммуникация "Интернет" челтәрендә, анда урнаштырылган сорауга поставленный иткәндә, шул ук вакытта, мөрәҗәгать итү, содержащее обжалование, суд карарын түгел кайта.</w:t>
      </w:r>
    </w:p>
    <w:p w:rsidR="00CE46C1" w:rsidRDefault="00CE46C1">
      <w:bookmarkStart w:id="63" w:name="sub_1106"/>
      <w:r>
        <w:t xml:space="preserve">6. Әгәр җавап буенча мөрәҗәгатьтә куелган мәсьәләне алмый бирелде башка разглашения мәгълүматлар билгеләрнең </w:t>
      </w:r>
      <w:hyperlink r:id="rId70" w:history="1">
        <w:r>
          <w:rPr>
            <w:rStyle w:val="a4"/>
            <w:rFonts w:cs="Times New Roman CYR"/>
          </w:rPr>
          <w:t>дәүләт</w:t>
        </w:r>
      </w:hyperlink>
      <w:r>
        <w:t xml:space="preserve"> яки бүтән охраняемую федераль закон белән хәбәрләшү, гражданин, направившему мөрәҗәгате, дип хәбәр ителә катнаша алмавы турында җавап бирергә асылда поставленного анда мәсьәлә белән бәйле недопустимостью разглашения күрсәтелгән белешмәләрне.</w:t>
      </w:r>
    </w:p>
    <w:p w:rsidR="00CE46C1" w:rsidRDefault="00CE46C1">
      <w:bookmarkStart w:id="64" w:name="sub_1107"/>
      <w:bookmarkEnd w:id="63"/>
      <w:r>
        <w:t>7. Әгәр сәбәпләре шулар буенча җавап асылда мөрәҗәгатьтә куелган мәсьәләләрне дә булырга мөмкин иде бирелде, соңыннан бетерелгән, гражданин хокуклы кабат җибәрү мөрәҗәгате тиешле дәүләт органына, җирле үзидарә органына яки тиешле вазыйфаи затка.</w:t>
      </w:r>
    </w:p>
    <w:bookmarkEnd w:id="64"/>
    <w:p w:rsidR="00CE46C1" w:rsidRDefault="00CE46C1">
      <w:pPr>
        <w:pStyle w:val="a7"/>
        <w:rPr>
          <w:color w:val="000000"/>
          <w:sz w:val="16"/>
          <w:szCs w:val="16"/>
        </w:rPr>
      </w:pPr>
      <w:r>
        <w:rPr>
          <w:color w:val="000000"/>
          <w:sz w:val="16"/>
          <w:szCs w:val="16"/>
        </w:rPr>
        <w:t>ГАРАНТ:</w:t>
      </w:r>
    </w:p>
    <w:p w:rsidR="00CE46C1" w:rsidRDefault="00CE46C1">
      <w:pPr>
        <w:pStyle w:val="a7"/>
      </w:pPr>
      <w:r>
        <w:t xml:space="preserve">См. </w:t>
      </w:r>
      <w:hyperlink r:id="rId71" w:history="1">
        <w:r>
          <w:rPr>
            <w:rStyle w:val="a4"/>
            <w:rFonts w:cs="Times New Roman CYR"/>
          </w:rPr>
          <w:t>хәбәрләр</w:t>
        </w:r>
      </w:hyperlink>
      <w:r>
        <w:t xml:space="preserve"> к маддәсе 11 көнгә, әлеге Федераль закон</w:t>
      </w:r>
    </w:p>
    <w:p w:rsidR="00CE46C1" w:rsidRDefault="00CE46C1">
      <w:pPr>
        <w:pStyle w:val="a7"/>
      </w:pPr>
    </w:p>
    <w:p w:rsidR="00CE46C1" w:rsidRDefault="00CE46C1">
      <w:pPr>
        <w:pStyle w:val="a5"/>
      </w:pPr>
      <w:bookmarkStart w:id="65" w:name="sub_12"/>
      <w:r>
        <w:rPr>
          <w:rStyle w:val="a3"/>
          <w:bCs/>
        </w:rPr>
        <w:t>Статья 12.</w:t>
      </w:r>
      <w:r>
        <w:t xml:space="preserve"> Карау срогы язма мөрәҗәгате</w:t>
      </w:r>
    </w:p>
    <w:p w:rsidR="00CE46C1" w:rsidRDefault="00CE46C1">
      <w:pPr>
        <w:pStyle w:val="a7"/>
        <w:rPr>
          <w:color w:val="000000"/>
          <w:sz w:val="16"/>
          <w:szCs w:val="16"/>
        </w:rPr>
      </w:pPr>
      <w:bookmarkStart w:id="66" w:name="sub_1201"/>
      <w:bookmarkEnd w:id="65"/>
      <w:r>
        <w:rPr>
          <w:color w:val="000000"/>
          <w:sz w:val="16"/>
          <w:szCs w:val="16"/>
        </w:rPr>
        <w:t>Мәгълүмат үзгәрешләр турында:</w:t>
      </w:r>
    </w:p>
    <w:bookmarkEnd w:id="66"/>
    <w:p w:rsidR="00CE46C1" w:rsidRDefault="00CE46C1">
      <w:pPr>
        <w:pStyle w:val="a8"/>
      </w:pPr>
      <w:r>
        <w:fldChar w:fldCharType="begin"/>
      </w:r>
      <w:r>
        <w:instrText>HYPERLINK "http://ivo.garant.ru/document?id=70704216&amp;sub=42"</w:instrText>
      </w:r>
      <w:r>
        <w:fldChar w:fldCharType="separate"/>
      </w:r>
      <w:r>
        <w:rPr>
          <w:rStyle w:val="a4"/>
          <w:rFonts w:cs="Times New Roman CYR"/>
        </w:rPr>
        <w:t>Федераль закон нигезендә</w:t>
      </w:r>
      <w:r>
        <w:fldChar w:fldCharType="end"/>
      </w:r>
      <w:r>
        <w:t xml:space="preserve"> 24 ноябрь 2014 г. N 357-ФЗ номерлы федераль закон статьясындагы 1 өлешенә 12 көнгә, әлеге Федераль закон, үзгәрешләр кертелде, </w:t>
      </w:r>
      <w:hyperlink r:id="rId72" w:history="1">
        <w:r>
          <w:rPr>
            <w:rStyle w:val="a4"/>
            <w:rFonts w:cs="Times New Roman CYR"/>
          </w:rPr>
          <w:t>вступающие үз көченә</w:t>
        </w:r>
      </w:hyperlink>
      <w:r>
        <w:t xml:space="preserve"> 1 гыйнварыннан 2015 г.</w:t>
      </w:r>
    </w:p>
    <w:p w:rsidR="00CE46C1" w:rsidRDefault="00AF2433">
      <w:pPr>
        <w:pStyle w:val="a8"/>
      </w:pPr>
      <w:hyperlink r:id="rId73" w:history="1">
        <w:r w:rsidR="00CE46C1">
          <w:rPr>
            <w:rStyle w:val="a4"/>
            <w:rFonts w:cs="Times New Roman CYR"/>
          </w:rPr>
          <w:t>См. текст өлешендә узган редакциясендә</w:t>
        </w:r>
      </w:hyperlink>
    </w:p>
    <w:p w:rsidR="00CE46C1" w:rsidRDefault="00CE46C1">
      <w:r>
        <w:t xml:space="preserve">1. Язма мөрәҗәгате, поступившее дәүләт органына, җирле үзидарә органына яисә вазыйфаи затка аларның компетенцияләре кысаларында карала, 30 көн дәвамында көннән теркәү язма мөрәҗәгать очрактан күрсәтелгән законның бу </w:t>
      </w:r>
      <w:hyperlink w:anchor="sub_12011" w:history="1">
        <w:r>
          <w:rPr>
            <w:rStyle w:val="a4"/>
            <w:rFonts w:cs="Times New Roman CYR"/>
          </w:rPr>
          <w:t>өлешендә 1.1</w:t>
        </w:r>
      </w:hyperlink>
      <w:r>
        <w:t xml:space="preserve"> әлеге статьяның.</w:t>
      </w:r>
    </w:p>
    <w:p w:rsidR="00CE46C1" w:rsidRDefault="00CE46C1">
      <w:pPr>
        <w:pStyle w:val="a7"/>
        <w:rPr>
          <w:color w:val="000000"/>
          <w:sz w:val="16"/>
          <w:szCs w:val="16"/>
        </w:rPr>
      </w:pPr>
      <w:bookmarkStart w:id="67" w:name="sub_12011"/>
      <w:r>
        <w:rPr>
          <w:color w:val="000000"/>
          <w:sz w:val="16"/>
          <w:szCs w:val="16"/>
        </w:rPr>
        <w:t>Мәгълүмат үзгәрешләр турында:</w:t>
      </w:r>
    </w:p>
    <w:bookmarkEnd w:id="67"/>
    <w:p w:rsidR="00CE46C1" w:rsidRDefault="00CE46C1">
      <w:pPr>
        <w:pStyle w:val="a8"/>
      </w:pPr>
      <w:r>
        <w:fldChar w:fldCharType="begin"/>
      </w:r>
      <w:r>
        <w:instrText>HYPERLINK "http://ivo.garant.ru/document?id=70704216&amp;sub=422"</w:instrText>
      </w:r>
      <w:r>
        <w:fldChar w:fldCharType="separate"/>
      </w:r>
      <w:r>
        <w:rPr>
          <w:rStyle w:val="a4"/>
          <w:rFonts w:cs="Times New Roman CYR"/>
        </w:rPr>
        <w:t>Федераль закон нигезендә</w:t>
      </w:r>
      <w:r>
        <w:fldChar w:fldCharType="end"/>
      </w:r>
      <w:r>
        <w:t xml:space="preserve"> 24 ноябрь 2014 г. N 357-ФЗ номерлы федераль закон ҿлкҽсендҽ хезмҽттҽшлек 12 статья әлеге Федераль закон белән тулыландырылды, 1.1, </w:t>
      </w:r>
      <w:hyperlink r:id="rId74" w:history="1">
        <w:r>
          <w:rPr>
            <w:rStyle w:val="a4"/>
            <w:rFonts w:cs="Times New Roman CYR"/>
          </w:rPr>
          <w:t>вступающей үз көченә</w:t>
        </w:r>
      </w:hyperlink>
      <w:r>
        <w:t xml:space="preserve"> 1 гыйнварыннан 2015 г.</w:t>
      </w:r>
    </w:p>
    <w:p w:rsidR="00CE46C1" w:rsidRDefault="00CE46C1">
      <w:r>
        <w:t xml:space="preserve">1.1. Язма мөрәҗәгате, поступившее югары вазифаи затка Россия Федерациясе субъектының (җитәкчесе дәүләт хакимияте югары башкарма органының Россия Федерациясе субъекты) һәм содержащее факты турындагы мәгълүматны мөмкин булган хокук бозулар </w:t>
      </w:r>
      <w:hyperlink r:id="rId75" w:history="1">
        <w:r>
          <w:rPr>
            <w:rStyle w:val="a4"/>
            <w:rFonts w:cs="Times New Roman CYR"/>
          </w:rPr>
          <w:t>турындагы законнар</w:t>
        </w:r>
      </w:hyperlink>
      <w:r>
        <w:t xml:space="preserve"> өлкәсендә Россия Федерациясе миграция карала 20 көн дәвамында көннән теркәү язма мөрәҗәгать.</w:t>
      </w:r>
    </w:p>
    <w:p w:rsidR="00CE46C1" w:rsidRDefault="00CE46C1">
      <w:bookmarkStart w:id="68" w:name="sub_1202"/>
      <w:r>
        <w:lastRenderedPageBreak/>
        <w:t xml:space="preserve">2. Аерым очракларда, шулай ук очракта юнәлешләре соратып алу каралган </w:t>
      </w:r>
      <w:hyperlink w:anchor="sub_1002" w:history="1">
        <w:r>
          <w:rPr>
            <w:rStyle w:val="a4"/>
            <w:rFonts w:cs="Times New Roman CYR"/>
          </w:rPr>
          <w:t>статьясындагы 2 өлеше 10</w:t>
        </w:r>
      </w:hyperlink>
      <w:r>
        <w:t xml:space="preserve"> көнгә, әлеге Федераль закон, дәүләт органы җитәкчесе яки җирле үзидарә органы вазыйфаи зат йә уполномоченное булса хокуклы зат мөрәҗәгатьне карау вакытын озайту түгел, артык 30 көн уведомив срогын озайту турында, аны карау гражданның направившего мөрәҗәгате.</w:t>
      </w:r>
    </w:p>
    <w:bookmarkEnd w:id="68"/>
    <w:p w:rsidR="00CE46C1" w:rsidRDefault="00CE46C1">
      <w:pPr>
        <w:pStyle w:val="a7"/>
        <w:rPr>
          <w:color w:val="000000"/>
          <w:sz w:val="16"/>
          <w:szCs w:val="16"/>
        </w:rPr>
      </w:pPr>
      <w:r>
        <w:rPr>
          <w:color w:val="000000"/>
          <w:sz w:val="16"/>
          <w:szCs w:val="16"/>
        </w:rPr>
        <w:t>ГАРАНТ:</w:t>
      </w:r>
    </w:p>
    <w:p w:rsidR="00CE46C1" w:rsidRDefault="00CE46C1">
      <w:pPr>
        <w:pStyle w:val="a7"/>
      </w:pPr>
      <w:r>
        <w:t xml:space="preserve">См. </w:t>
      </w:r>
      <w:hyperlink r:id="rId76" w:history="1">
        <w:r>
          <w:rPr>
            <w:rStyle w:val="a4"/>
            <w:rFonts w:cs="Times New Roman CYR"/>
          </w:rPr>
          <w:t>хәбәрләр</w:t>
        </w:r>
      </w:hyperlink>
      <w:r>
        <w:t xml:space="preserve"> к маддәсе 12 көнгә, әлеге Федераль закон</w:t>
      </w:r>
    </w:p>
    <w:p w:rsidR="00CE46C1" w:rsidRDefault="00CE46C1">
      <w:pPr>
        <w:pStyle w:val="a7"/>
      </w:pPr>
    </w:p>
    <w:p w:rsidR="00CE46C1" w:rsidRDefault="00CE46C1">
      <w:pPr>
        <w:pStyle w:val="a5"/>
      </w:pPr>
      <w:bookmarkStart w:id="69" w:name="sub_13"/>
      <w:r>
        <w:rPr>
          <w:rStyle w:val="a3"/>
          <w:bCs/>
        </w:rPr>
        <w:t>13 Статья.</w:t>
      </w:r>
      <w:r>
        <w:t xml:space="preserve"> Шәхси кабул итү, гражданнар</w:t>
      </w:r>
    </w:p>
    <w:p w:rsidR="00CE46C1" w:rsidRDefault="00CE46C1">
      <w:bookmarkStart w:id="70" w:name="sub_1301"/>
      <w:bookmarkEnd w:id="69"/>
      <w:r>
        <w:t>1. Шәхси кабул итү, гражданнар, дәүләт органнарында, җирле үзидарә органнарында үткәрелә, аларның җитәкчеләре һәм вәкилләр булу затлар. Турында мәгълүмат урында кабул итү турында, шулай ук кабул итү өчен билгеләнгән көннәрдә һәм часах итеп, кулланучыларга кадәр мәгълүматлар гражданнарны.</w:t>
      </w:r>
    </w:p>
    <w:p w:rsidR="00CE46C1" w:rsidRDefault="00CE46C1">
      <w:bookmarkStart w:id="71" w:name="sub_1302"/>
      <w:bookmarkEnd w:id="70"/>
      <w:r>
        <w:t>2. Шул шәхси кабул итү алдыннан гражданин документ шәхесен таныклаучы.</w:t>
      </w:r>
    </w:p>
    <w:p w:rsidR="00CE46C1" w:rsidRDefault="00CE46C1">
      <w:bookmarkStart w:id="72" w:name="sub_1303"/>
      <w:bookmarkEnd w:id="71"/>
      <w:r>
        <w:t>3. Эчтәлек устного мөрәҗәгать заносится көнне шәхси кабул итү карточкасы гражданин. Әгәр изложенные бу устном мөрәҗәгате фактлар һәм обстоятельства булып очевидными һәм таләп итми өстәмә тикшерүләр, җавап мөрәҗәгать ризалыгы серен телдән барышында шәхси кабул итү, нәрсә турында эшләнә язылу карточкага шәхси кабул итү гражданин. Калган очракларда бирелә язмача җавап асылда мөрәҗәгатьтә куелган мәсьәләләрне хәл.</w:t>
      </w:r>
    </w:p>
    <w:p w:rsidR="00CE46C1" w:rsidRDefault="00CE46C1">
      <w:bookmarkStart w:id="73" w:name="sub_1304"/>
      <w:bookmarkEnd w:id="72"/>
      <w:r>
        <w:t>4. Язма мөрәҗәгате, кабул ителгән барышында шәхси кабул итү, кичермәячәк теркәү һәм карау билгеләнгән тәртиптә әлеге Федераль закон.</w:t>
      </w:r>
    </w:p>
    <w:p w:rsidR="00CE46C1" w:rsidRDefault="00CE46C1">
      <w:bookmarkStart w:id="74" w:name="sub_1305"/>
      <w:bookmarkEnd w:id="73"/>
      <w:r>
        <w:t>5. Әгәр мөрәҗәгатьтә асрала мәсьәләләр, аларның хәл итү компетенциясенә керми әлеге дәүләт органы, җирле үзидарә органы яки вазыйфаи затлар гражданга аңлатма бирелә, кая һәм нинди тәртиптә аңа мөрәҗәгать итәргә кирәк.</w:t>
      </w:r>
    </w:p>
    <w:p w:rsidR="00CE46C1" w:rsidRDefault="00CE46C1">
      <w:bookmarkStart w:id="75" w:name="sub_1306"/>
      <w:bookmarkEnd w:id="74"/>
      <w:r>
        <w:t>6. Барышында шәхси кабул итү, гражданин булырга мөмкин кире кагылды алга таба мөрәҗәгатьне карау, әгәр дә аңа элегрәк җавап бирелде асылда мөрәҗәгатьтә куелган мәсьәләләрне хәл.</w:t>
      </w:r>
    </w:p>
    <w:p w:rsidR="00CE46C1" w:rsidRDefault="00CE46C1">
      <w:pPr>
        <w:pStyle w:val="a7"/>
        <w:rPr>
          <w:color w:val="000000"/>
          <w:sz w:val="16"/>
          <w:szCs w:val="16"/>
        </w:rPr>
      </w:pPr>
      <w:bookmarkStart w:id="76" w:name="sub_1307"/>
      <w:bookmarkEnd w:id="75"/>
      <w:r>
        <w:rPr>
          <w:color w:val="000000"/>
          <w:sz w:val="16"/>
          <w:szCs w:val="16"/>
        </w:rPr>
        <w:t>Мәгълүмат үзгәрешләр турында:</w:t>
      </w:r>
    </w:p>
    <w:bookmarkEnd w:id="76"/>
    <w:p w:rsidR="00CE46C1" w:rsidRDefault="00CE46C1">
      <w:pPr>
        <w:pStyle w:val="a8"/>
      </w:pPr>
      <w:r>
        <w:fldChar w:fldCharType="begin"/>
      </w:r>
      <w:r>
        <w:instrText>HYPERLINK "http://ivo.garant.ru/document?id=71137750&amp;sub=0"</w:instrText>
      </w:r>
      <w:r>
        <w:fldChar w:fldCharType="separate"/>
      </w:r>
      <w:r>
        <w:rPr>
          <w:rStyle w:val="a4"/>
          <w:rFonts w:cs="Times New Roman CYR"/>
        </w:rPr>
        <w:t>Федераль закон нигезендә</w:t>
      </w:r>
      <w:r>
        <w:fldChar w:fldCharType="end"/>
      </w:r>
      <w:r>
        <w:t xml:space="preserve"> ел, 3 ноябрь, 2015 ел № 305-ФЗ номерлы федераль закон 13 статья әлеге Федераль закон белән тулыландырылды, 7</w:t>
      </w:r>
    </w:p>
    <w:p w:rsidR="00CE46C1" w:rsidRDefault="00CE46C1">
      <w:r>
        <w:t xml:space="preserve">7. Аерым категория гражданнарга каралган очракларда </w:t>
      </w:r>
      <w:hyperlink r:id="rId77" w:history="1">
        <w:r>
          <w:rPr>
            <w:rStyle w:val="a4"/>
            <w:rFonts w:cs="Times New Roman CYR"/>
          </w:rPr>
          <w:t>закон нигезендә</w:t>
        </w:r>
      </w:hyperlink>
      <w:r>
        <w:t xml:space="preserve"> Россия Федерациясе файдалана уң шәхси кабул итү беренче чиратта тәртибе.</w:t>
      </w:r>
    </w:p>
    <w:p w:rsidR="00CE46C1" w:rsidRDefault="00CE46C1">
      <w:pPr>
        <w:pStyle w:val="a7"/>
        <w:rPr>
          <w:color w:val="000000"/>
          <w:sz w:val="16"/>
          <w:szCs w:val="16"/>
        </w:rPr>
      </w:pPr>
      <w:r>
        <w:rPr>
          <w:color w:val="000000"/>
          <w:sz w:val="16"/>
          <w:szCs w:val="16"/>
        </w:rPr>
        <w:t>ГАРАНТ:</w:t>
      </w:r>
    </w:p>
    <w:p w:rsidR="00CE46C1" w:rsidRDefault="00CE46C1">
      <w:pPr>
        <w:pStyle w:val="a7"/>
      </w:pPr>
      <w:r>
        <w:t xml:space="preserve">См. </w:t>
      </w:r>
      <w:hyperlink r:id="rId78" w:history="1">
        <w:r>
          <w:rPr>
            <w:rStyle w:val="a4"/>
            <w:rFonts w:cs="Times New Roman CYR"/>
          </w:rPr>
          <w:t>хәбәрләр</w:t>
        </w:r>
      </w:hyperlink>
      <w:r>
        <w:t xml:space="preserve"> к статьясы 13 көнгә, әлеге Федераль закон</w:t>
      </w:r>
    </w:p>
    <w:p w:rsidR="00CE46C1" w:rsidRDefault="00CE46C1">
      <w:pPr>
        <w:pStyle w:val="a7"/>
      </w:pPr>
    </w:p>
    <w:p w:rsidR="00CE46C1" w:rsidRDefault="00CE46C1">
      <w:pPr>
        <w:pStyle w:val="a5"/>
      </w:pPr>
      <w:bookmarkStart w:id="77" w:name="sub_14"/>
      <w:r>
        <w:rPr>
          <w:rStyle w:val="a3"/>
          <w:bCs/>
        </w:rPr>
        <w:t>Ҿлкҽсендҽ хезмҽттҽшлек 14 Статья.</w:t>
      </w:r>
      <w:r>
        <w:t xml:space="preserve"> Үтәлешен мөрәҗәгатьләрен карау тәртибен</w:t>
      </w:r>
    </w:p>
    <w:bookmarkEnd w:id="77"/>
    <w:p w:rsidR="00CE46C1" w:rsidRDefault="00CE46C1">
      <w:r>
        <w:t>Дәүләт органнары, җирле үзидарә органнары һәм вазыйфаи затлар гамәлгә ашыралар үз компетенциясе чикләрендә үтәлешен тәртибен мөрәҗәгатьләрен карау, анализируют эчтәлеге мөрәҗәгатьләрне кабул итәләр буенча чаралар вакытында ачыклау һәм сәбәпләрен бозу гражданнарның хокукларын, ирекләрен һәм законлы мәнфәгатьләрен яклау.</w:t>
      </w:r>
    </w:p>
    <w:p w:rsidR="00CE46C1" w:rsidRDefault="00CE46C1">
      <w:pPr>
        <w:pStyle w:val="a7"/>
        <w:rPr>
          <w:color w:val="000000"/>
          <w:sz w:val="16"/>
          <w:szCs w:val="16"/>
        </w:rPr>
      </w:pPr>
      <w:r>
        <w:rPr>
          <w:color w:val="000000"/>
          <w:sz w:val="16"/>
          <w:szCs w:val="16"/>
        </w:rPr>
        <w:t>ГАРАНТ:</w:t>
      </w:r>
    </w:p>
    <w:p w:rsidR="00CE46C1" w:rsidRDefault="00CE46C1">
      <w:pPr>
        <w:pStyle w:val="a7"/>
      </w:pPr>
      <w:r>
        <w:t xml:space="preserve">См. </w:t>
      </w:r>
      <w:hyperlink r:id="rId79" w:history="1">
        <w:r>
          <w:rPr>
            <w:rStyle w:val="a4"/>
            <w:rFonts w:cs="Times New Roman CYR"/>
          </w:rPr>
          <w:t>хәбәрләр</w:t>
        </w:r>
      </w:hyperlink>
      <w:r>
        <w:t xml:space="preserve"> к маддәсе 14 көнгә, әлеге Федераль закон</w:t>
      </w:r>
    </w:p>
    <w:p w:rsidR="00CE46C1" w:rsidRDefault="00CE46C1">
      <w:pPr>
        <w:pStyle w:val="a7"/>
      </w:pPr>
    </w:p>
    <w:p w:rsidR="00CE46C1" w:rsidRDefault="00CE46C1">
      <w:pPr>
        <w:pStyle w:val="a5"/>
      </w:pPr>
      <w:bookmarkStart w:id="78" w:name="sub_15"/>
      <w:r>
        <w:rPr>
          <w:rStyle w:val="a3"/>
          <w:bCs/>
        </w:rPr>
        <w:t>Статья 15.</w:t>
      </w:r>
      <w:r>
        <w:t xml:space="preserve"> Бозган өчен җаваплылык әлеге Федераль закон</w:t>
      </w:r>
    </w:p>
    <w:bookmarkEnd w:id="78"/>
    <w:p w:rsidR="00CE46C1" w:rsidRDefault="00CE46C1">
      <w:r>
        <w:t xml:space="preserve">Зат гаепле бозуда көнгә, әлеге Федераль закон, җаваплы җаваплылык, предусмотренную </w:t>
      </w:r>
      <w:hyperlink r:id="rId80" w:history="1">
        <w:r>
          <w:rPr>
            <w:rStyle w:val="a4"/>
            <w:rFonts w:cs="Times New Roman CYR"/>
          </w:rPr>
          <w:t>законнары,</w:t>
        </w:r>
      </w:hyperlink>
      <w:r>
        <w:t xml:space="preserve"> Россия Федерациясе.</w:t>
      </w:r>
    </w:p>
    <w:p w:rsidR="00CE46C1" w:rsidRDefault="00CE46C1">
      <w:pPr>
        <w:pStyle w:val="a7"/>
        <w:rPr>
          <w:color w:val="000000"/>
          <w:sz w:val="16"/>
          <w:szCs w:val="16"/>
        </w:rPr>
      </w:pPr>
      <w:r>
        <w:rPr>
          <w:color w:val="000000"/>
          <w:sz w:val="16"/>
          <w:szCs w:val="16"/>
        </w:rPr>
        <w:t>ГАРАНТ:</w:t>
      </w:r>
    </w:p>
    <w:p w:rsidR="00CE46C1" w:rsidRDefault="00CE46C1">
      <w:pPr>
        <w:pStyle w:val="a7"/>
      </w:pPr>
      <w:r>
        <w:t xml:space="preserve">См. </w:t>
      </w:r>
      <w:hyperlink r:id="rId81" w:history="1">
        <w:r>
          <w:rPr>
            <w:rStyle w:val="a4"/>
            <w:rFonts w:cs="Times New Roman CYR"/>
          </w:rPr>
          <w:t>хәбәрләр</w:t>
        </w:r>
      </w:hyperlink>
      <w:r>
        <w:t xml:space="preserve"> к маддәсе 15 көнгә, әлеге Федераль закон</w:t>
      </w:r>
    </w:p>
    <w:p w:rsidR="00CE46C1" w:rsidRDefault="00CE46C1">
      <w:pPr>
        <w:pStyle w:val="a7"/>
      </w:pPr>
    </w:p>
    <w:p w:rsidR="00CE46C1" w:rsidRDefault="00CE46C1">
      <w:pPr>
        <w:pStyle w:val="a5"/>
      </w:pPr>
      <w:bookmarkStart w:id="79" w:name="sub_16"/>
      <w:r>
        <w:rPr>
          <w:rStyle w:val="a3"/>
          <w:bCs/>
        </w:rPr>
        <w:lastRenderedPageBreak/>
        <w:t>Мәкалә 16.</w:t>
      </w:r>
      <w:r>
        <w:t xml:space="preserve"> Кайтаруга причиненных убытков һәм озак түләнмәгән понесенных чыгымнар, мөрәҗәгатьләрне тикшергәндә</w:t>
      </w:r>
    </w:p>
    <w:p w:rsidR="00CE46C1" w:rsidRDefault="00CE46C1">
      <w:bookmarkStart w:id="80" w:name="sub_1601"/>
      <w:bookmarkEnd w:id="79"/>
      <w:r>
        <w:t>1. Гражданин хокуклы каплауга убытков һәм мораль зыян өчен компенсация, причиненных законсыз действием (бездействием), дәүләт органы, җирле үзидарә органы яки вазыйфаи зат каршындагы мөрәҗәгатьне карау, суд карары буенча.</w:t>
      </w:r>
    </w:p>
    <w:p w:rsidR="00CE46C1" w:rsidRDefault="00CE46C1">
      <w:bookmarkStart w:id="81" w:name="sub_1602"/>
      <w:bookmarkEnd w:id="80"/>
      <w:r>
        <w:t>2. Әгәр гражданин күрсәтте мөрәҗәгатьтә заведомо ялган мәгълүматлар, чыгымнары, понесенные белән бәйле тикшерү белән мөрәҗәгать дәүләт органы, җирле үзидарә органы яки вазыйфаи зат тарафыннан, мөмкин взысканы белән әлеге гражданин суд карары буенча.</w:t>
      </w:r>
    </w:p>
    <w:bookmarkEnd w:id="81"/>
    <w:p w:rsidR="00CE46C1" w:rsidRDefault="00CE46C1">
      <w:pPr>
        <w:pStyle w:val="a7"/>
        <w:rPr>
          <w:color w:val="000000"/>
          <w:sz w:val="16"/>
          <w:szCs w:val="16"/>
        </w:rPr>
      </w:pPr>
      <w:r>
        <w:rPr>
          <w:color w:val="000000"/>
          <w:sz w:val="16"/>
          <w:szCs w:val="16"/>
        </w:rPr>
        <w:t>ГАРАНТ:</w:t>
      </w:r>
    </w:p>
    <w:p w:rsidR="00CE46C1" w:rsidRDefault="00CE46C1">
      <w:pPr>
        <w:pStyle w:val="a7"/>
      </w:pPr>
      <w:r>
        <w:t xml:space="preserve">См. </w:t>
      </w:r>
      <w:hyperlink r:id="rId82" w:history="1">
        <w:r>
          <w:rPr>
            <w:rStyle w:val="a4"/>
            <w:rFonts w:cs="Times New Roman CYR"/>
          </w:rPr>
          <w:t>хәбәрләр</w:t>
        </w:r>
      </w:hyperlink>
      <w:r>
        <w:t xml:space="preserve"> к маддәсе 16 көнгә, әлеге Федераль закон</w:t>
      </w:r>
    </w:p>
    <w:p w:rsidR="00CE46C1" w:rsidRDefault="00CE46C1">
      <w:pPr>
        <w:pStyle w:val="a7"/>
      </w:pPr>
    </w:p>
    <w:p w:rsidR="00CE46C1" w:rsidRDefault="00CE46C1">
      <w:pPr>
        <w:pStyle w:val="a5"/>
      </w:pPr>
      <w:bookmarkStart w:id="82" w:name="sub_17"/>
      <w:r>
        <w:rPr>
          <w:rStyle w:val="a3"/>
          <w:bCs/>
        </w:rPr>
        <w:t>17 Статья.</w:t>
      </w:r>
      <w:r>
        <w:t xml:space="preserve"> Тану түгел, гамәлдәге Россия Федерациясе территориясендә аерым норматив хокукый актлары ССР Союзы</w:t>
      </w:r>
    </w:p>
    <w:bookmarkEnd w:id="82"/>
    <w:p w:rsidR="00CE46C1" w:rsidRDefault="00CE46C1">
      <w:r>
        <w:t>Танырга түгел, гамәлдәге Россия Федерациясе территориясендә:</w:t>
      </w:r>
    </w:p>
    <w:p w:rsidR="00CE46C1" w:rsidRDefault="00CE46C1">
      <w:bookmarkStart w:id="83" w:name="sub_1701"/>
      <w:r>
        <w:t xml:space="preserve">1) </w:t>
      </w:r>
      <w:hyperlink r:id="rId83" w:history="1">
        <w:r>
          <w:rPr>
            <w:rStyle w:val="a4"/>
            <w:rFonts w:cs="Times New Roman CYR"/>
          </w:rPr>
          <w:t>Указ</w:t>
        </w:r>
      </w:hyperlink>
      <w:r>
        <w:t xml:space="preserve"> СССР Югары Советы Президиумы ел, 12 апрель, 1968 ел, № 2534-VII карау тәртибе ТУРЫНДА "тәкъдимнәрен, гаризаларын һәм шикаятьләрен" гражданнарның (Югары Советы Җыелма басмасы, СССР, 1968, № 17, ст. 144);</w:t>
      </w:r>
    </w:p>
    <w:p w:rsidR="00CE46C1" w:rsidRDefault="00CE46C1">
      <w:bookmarkStart w:id="84" w:name="sub_1702"/>
      <w:bookmarkEnd w:id="83"/>
      <w:r>
        <w:t>2) Закон СССР от 26 июнь, 1968 елның N 2830-VII раслау Турында "Указын СССР Югары Советы Президиумы карау тәртибе ТУРЫНДА "тәкъдимнәрен, гаризаларын һәм шикаятьләрен" гражданнарның (Югары Советы Җыелма басмасы, СССР, 1968, № 27, ст. 237);</w:t>
      </w:r>
    </w:p>
    <w:p w:rsidR="00CE46C1" w:rsidRDefault="00CE46C1">
      <w:bookmarkStart w:id="85" w:name="sub_1703"/>
      <w:bookmarkEnd w:id="84"/>
      <w:r>
        <w:t xml:space="preserve">3) </w:t>
      </w:r>
      <w:hyperlink r:id="rId84" w:history="1">
        <w:r>
          <w:rPr>
            <w:rStyle w:val="a4"/>
            <w:rFonts w:cs="Times New Roman CYR"/>
          </w:rPr>
          <w:t>Указ</w:t>
        </w:r>
      </w:hyperlink>
      <w:r>
        <w:t xml:space="preserve"> СССР Югары Советы Президиумы ел, 4 март, 1980 ел, N 1662-Х "үзгәрешләр һәм өстәмәләр кертү Турында Указына СССР Югары Советы Президиумы карау тәртибе ТУРЫНДА "тәкъдимнәрен, гаризаларын һәм шикаятьләрен" гражданнарның (Югары Советы Җыелма басмасы, СССР, 1980, № 11, ст. 192);</w:t>
      </w:r>
    </w:p>
    <w:p w:rsidR="00CE46C1" w:rsidRDefault="00CE46C1">
      <w:bookmarkStart w:id="86" w:name="sub_1704"/>
      <w:bookmarkEnd w:id="85"/>
      <w:r>
        <w:t xml:space="preserve">4) </w:t>
      </w:r>
      <w:hyperlink r:id="rId85" w:history="1">
        <w:r>
          <w:rPr>
            <w:rStyle w:val="a4"/>
            <w:rFonts w:cs="Times New Roman CYR"/>
          </w:rPr>
          <w:t>Закон</w:t>
        </w:r>
      </w:hyperlink>
      <w:r>
        <w:t xml:space="preserve"> СССР 25 июненнән 1980 елның N 2365-Х раслау Турында "Указларын СССР Югары Советы Президиумы үзгәрешләр һәм өстәмәләр кертү турында кайбер закон актларына" СССР (Югары Советы Җыелма басмасы, СССР, 1980, № 27, ст. 540) ашыруга кагылышлы өлешендә раслау </w:t>
      </w:r>
      <w:hyperlink r:id="rId86" w:history="1">
        <w:r>
          <w:rPr>
            <w:rStyle w:val="a4"/>
            <w:rFonts w:cs="Times New Roman CYR"/>
          </w:rPr>
          <w:t>Указын</w:t>
        </w:r>
      </w:hyperlink>
      <w:r>
        <w:t xml:space="preserve"> СССР Югары Советы Президиумы ТУРЫНДА "карарына үзгәрешләр һәм өстәмәләр кертү Указына СССР Югары Советы Президиумы карау тәртибе ТУРЫНДА "тәкъдимнәр, гаризалар һәм шикаятьләр гражданнар";</w:t>
      </w:r>
    </w:p>
    <w:p w:rsidR="00CE46C1" w:rsidRDefault="00CE46C1">
      <w:bookmarkStart w:id="87" w:name="sub_1705"/>
      <w:bookmarkEnd w:id="86"/>
      <w:r>
        <w:t xml:space="preserve">5) </w:t>
      </w:r>
      <w:hyperlink r:id="rId87" w:history="1">
        <w:r>
          <w:rPr>
            <w:rStyle w:val="a4"/>
            <w:rFonts w:cs="Times New Roman CYR"/>
          </w:rPr>
          <w:t>Указы</w:t>
        </w:r>
      </w:hyperlink>
      <w:r>
        <w:t xml:space="preserve"> СССР Югары Советы Президиумы ел, 2 февраль, 1988 ел, N 8422-XI өстәмәләр кертү ХАКЫНДА "Указы СССР Югары Советы Президиумы карау тәртибе ТУРЫНДА "тәкъдимнәрен, гаризаларын һәм шикаятьләрен" гражданнарның (Югары Советы Җыелма басмасы, СССР, 1988, № 6, ст. 94);</w:t>
      </w:r>
    </w:p>
    <w:p w:rsidR="00CE46C1" w:rsidRDefault="00CE46C1">
      <w:bookmarkStart w:id="88" w:name="sub_1706"/>
      <w:bookmarkEnd w:id="87"/>
      <w:r>
        <w:t xml:space="preserve">6) Закон СССР 26 май 1988 ел, N 9004-XI раслау Турында "Указларын СССР Югары Советы Президиумы карарына үзгәрешләр һәм өстәмәләр аерым закон актларына," СССР (Югары Советы Җыелма басмасы, СССР, 1988, № 22, ст. 361) ашыруга кагылышлы өлешендә раслау </w:t>
      </w:r>
      <w:hyperlink r:id="rId88" w:history="1">
        <w:r>
          <w:rPr>
            <w:rStyle w:val="a4"/>
            <w:rFonts w:cs="Times New Roman CYR"/>
          </w:rPr>
          <w:t>Указын</w:t>
        </w:r>
      </w:hyperlink>
      <w:r>
        <w:t xml:space="preserve"> СССР Югары Советы Президиумы өстәмәләр кертү ХАКЫНДА "Указы СССР Югары Советы Президиумы карау тәртибе ТУРЫНДА "тәкъдимнәр, гаризалар һәм шикаятьләр гражданнар".</w:t>
      </w:r>
    </w:p>
    <w:bookmarkEnd w:id="88"/>
    <w:p w:rsidR="00CE46C1" w:rsidRDefault="00CE46C1">
      <w:pPr>
        <w:pStyle w:val="a7"/>
        <w:rPr>
          <w:color w:val="000000"/>
          <w:sz w:val="16"/>
          <w:szCs w:val="16"/>
        </w:rPr>
      </w:pPr>
      <w:r>
        <w:rPr>
          <w:color w:val="000000"/>
          <w:sz w:val="16"/>
          <w:szCs w:val="16"/>
        </w:rPr>
        <w:t>ГАРАНТ:</w:t>
      </w:r>
    </w:p>
    <w:p w:rsidR="00CE46C1" w:rsidRDefault="00CE46C1">
      <w:pPr>
        <w:pStyle w:val="a7"/>
      </w:pPr>
      <w:r>
        <w:t xml:space="preserve">См. </w:t>
      </w:r>
      <w:hyperlink r:id="rId89" w:history="1">
        <w:r>
          <w:rPr>
            <w:rStyle w:val="a4"/>
            <w:rFonts w:cs="Times New Roman CYR"/>
          </w:rPr>
          <w:t>хәбәрләр</w:t>
        </w:r>
      </w:hyperlink>
      <w:r>
        <w:t xml:space="preserve"> к маддәсе 17 көнгә, әлеге Федераль закон</w:t>
      </w:r>
    </w:p>
    <w:p w:rsidR="00CE46C1" w:rsidRDefault="00CE46C1">
      <w:pPr>
        <w:pStyle w:val="a7"/>
      </w:pPr>
    </w:p>
    <w:p w:rsidR="00CE46C1" w:rsidRDefault="00CE46C1">
      <w:pPr>
        <w:pStyle w:val="a5"/>
      </w:pPr>
      <w:bookmarkStart w:id="89" w:name="sub_18"/>
      <w:r>
        <w:rPr>
          <w:rStyle w:val="a3"/>
          <w:bCs/>
        </w:rPr>
        <w:t>18 Статья.</w:t>
      </w:r>
      <w:r>
        <w:t xml:space="preserve"> Үз көченә керүе әлеге Федераль закон</w:t>
      </w:r>
    </w:p>
    <w:bookmarkEnd w:id="89"/>
    <w:p w:rsidR="00CE46C1" w:rsidRDefault="00CE46C1">
      <w:r>
        <w:t xml:space="preserve">Әлеге Федераль закон үз көченә керә үткәннән соң 180 көн көннән соң аны </w:t>
      </w:r>
      <w:hyperlink r:id="rId90" w:history="1">
        <w:r>
          <w:rPr>
            <w:rStyle w:val="a4"/>
            <w:rFonts w:cs="Times New Roman CYR"/>
          </w:rPr>
          <w:t>рәсми бастырып чыгару</w:t>
        </w:r>
      </w:hyperlink>
      <w:r>
        <w:t>.</w:t>
      </w:r>
    </w:p>
    <w:p w:rsidR="00CE46C1" w:rsidRDefault="00CE46C1">
      <w:pPr>
        <w:pStyle w:val="a7"/>
        <w:rPr>
          <w:color w:val="000000"/>
          <w:sz w:val="16"/>
          <w:szCs w:val="16"/>
        </w:rPr>
      </w:pPr>
      <w:r>
        <w:rPr>
          <w:color w:val="000000"/>
          <w:sz w:val="16"/>
          <w:szCs w:val="16"/>
        </w:rPr>
        <w:t>ГАРАНТ:</w:t>
      </w:r>
    </w:p>
    <w:p w:rsidR="00CE46C1" w:rsidRDefault="00CE46C1">
      <w:pPr>
        <w:pStyle w:val="a7"/>
      </w:pPr>
      <w:r>
        <w:t xml:space="preserve">См. </w:t>
      </w:r>
      <w:hyperlink r:id="rId91" w:history="1">
        <w:r>
          <w:rPr>
            <w:rStyle w:val="a4"/>
            <w:rFonts w:cs="Times New Roman CYR"/>
          </w:rPr>
          <w:t>хәбәрләр</w:t>
        </w:r>
      </w:hyperlink>
      <w:r>
        <w:t xml:space="preserve"> к маддәсе 18 көнгә, әлеге Федераль закон</w:t>
      </w:r>
    </w:p>
    <w:p w:rsidR="00CE46C1" w:rsidRDefault="00CE46C1">
      <w:pPr>
        <w:pStyle w:val="a7"/>
      </w:pPr>
    </w:p>
    <w:tbl>
      <w:tblPr>
        <w:tblW w:w="0" w:type="auto"/>
        <w:tblInd w:w="108" w:type="dxa"/>
        <w:tblLook w:val="0000" w:firstRow="0" w:lastRow="0" w:firstColumn="0" w:lastColumn="0" w:noHBand="0" w:noVBand="0"/>
      </w:tblPr>
      <w:tblGrid>
        <w:gridCol w:w="6795"/>
        <w:gridCol w:w="3397"/>
      </w:tblGrid>
      <w:tr w:rsidR="00CE46C1">
        <w:tc>
          <w:tcPr>
            <w:tcW w:w="6867" w:type="dxa"/>
            <w:tcBorders>
              <w:top w:val="nil"/>
              <w:left w:val="nil"/>
              <w:bottom w:val="nil"/>
              <w:right w:val="nil"/>
            </w:tcBorders>
          </w:tcPr>
          <w:p w:rsidR="00CE46C1" w:rsidRDefault="00CE46C1">
            <w:pPr>
              <w:pStyle w:val="ad"/>
            </w:pPr>
            <w:r>
              <w:lastRenderedPageBreak/>
              <w:t>Россия Федерациясе Президенты</w:t>
            </w:r>
          </w:p>
        </w:tc>
        <w:tc>
          <w:tcPr>
            <w:tcW w:w="3432" w:type="dxa"/>
            <w:tcBorders>
              <w:top w:val="nil"/>
              <w:left w:val="nil"/>
              <w:bottom w:val="nil"/>
              <w:right w:val="nil"/>
            </w:tcBorders>
          </w:tcPr>
          <w:p w:rsidR="00CE46C1" w:rsidRDefault="00CE46C1">
            <w:pPr>
              <w:pStyle w:val="ab"/>
              <w:jc w:val="right"/>
            </w:pPr>
            <w:r>
              <w:t>В. Путин</w:t>
            </w:r>
          </w:p>
        </w:tc>
      </w:tr>
    </w:tbl>
    <w:p w:rsidR="00CE46C1" w:rsidRDefault="00CE46C1"/>
    <w:p w:rsidR="00CE46C1" w:rsidRDefault="00CE46C1">
      <w:pPr>
        <w:pStyle w:val="ad"/>
      </w:pPr>
      <w:r>
        <w:t>Мәскәү, Кремль</w:t>
      </w:r>
    </w:p>
    <w:p w:rsidR="00CE46C1" w:rsidRDefault="00CE46C1">
      <w:pPr>
        <w:pStyle w:val="ad"/>
      </w:pPr>
      <w:r>
        <w:t>2 май, 2006 ел.</w:t>
      </w:r>
    </w:p>
    <w:p w:rsidR="00CE46C1" w:rsidRDefault="00CE46C1">
      <w:pPr>
        <w:pStyle w:val="ad"/>
      </w:pPr>
      <w:r>
        <w:t>N 59-ФЗ НОМЕРЛЫ ФЕДЕРАЛЬ ЗАКОН</w:t>
      </w:r>
    </w:p>
    <w:p w:rsidR="00CE46C1" w:rsidRDefault="00CE46C1"/>
    <w:sectPr w:rsidR="00CE46C1">
      <w:pgSz w:w="11900" w:h="16800"/>
      <w:pgMar w:top="1440" w:right="800" w:bottom="1440" w:left="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2E5"/>
    <w:rsid w:val="002962E5"/>
    <w:rsid w:val="003016B2"/>
    <w:rsid w:val="00AF2433"/>
    <w:rsid w:val="00CE46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5214287-FCB5-4DA6-9972-67139F38F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Заголовок статьи"/>
    <w:basedOn w:val="a"/>
    <w:next w:val="a"/>
    <w:uiPriority w:val="99"/>
    <w:pPr>
      <w:ind w:left="1612" w:hanging="892"/>
    </w:pPr>
  </w:style>
  <w:style w:type="paragraph" w:customStyle="1" w:styleId="a6">
    <w:name w:val="Текст (справка)"/>
    <w:basedOn w:val="a"/>
    <w:next w:val="a"/>
    <w:uiPriority w:val="99"/>
    <w:pPr>
      <w:ind w:left="170" w:right="170" w:firstLine="0"/>
      <w:jc w:val="left"/>
    </w:pPr>
  </w:style>
  <w:style w:type="paragraph" w:customStyle="1" w:styleId="a7">
    <w:name w:val="Комментарий"/>
    <w:basedOn w:val="a6"/>
    <w:next w:val="a"/>
    <w:uiPriority w:val="99"/>
    <w:pPr>
      <w:spacing w:before="75"/>
      <w:ind w:right="0"/>
      <w:jc w:val="both"/>
    </w:pPr>
    <w:rPr>
      <w:color w:val="353842"/>
      <w:shd w:val="clear" w:color="auto" w:fill="F0F0F0"/>
    </w:rPr>
  </w:style>
  <w:style w:type="paragraph" w:customStyle="1" w:styleId="a8">
    <w:name w:val="Информация о версии"/>
    <w:basedOn w:val="a7"/>
    <w:next w:val="a"/>
    <w:uiPriority w:val="99"/>
    <w:rPr>
      <w:i/>
      <w:iCs/>
    </w:rPr>
  </w:style>
  <w:style w:type="paragraph" w:customStyle="1" w:styleId="a9">
    <w:name w:val="Текст информации об изменениях"/>
    <w:basedOn w:val="a"/>
    <w:next w:val="a"/>
    <w:uiPriority w:val="99"/>
    <w:rPr>
      <w:color w:val="353842"/>
      <w:sz w:val="20"/>
      <w:szCs w:val="20"/>
    </w:rPr>
  </w:style>
  <w:style w:type="paragraph" w:customStyle="1" w:styleId="aa">
    <w:name w:val="Информация об изменениях"/>
    <w:basedOn w:val="a9"/>
    <w:next w:val="a"/>
    <w:uiPriority w:val="99"/>
    <w:pPr>
      <w:spacing w:before="180"/>
      <w:ind w:left="360" w:right="360" w:firstLine="0"/>
    </w:pPr>
    <w:rPr>
      <w:shd w:val="clear" w:color="auto" w:fill="EAEFED"/>
    </w:rPr>
  </w:style>
  <w:style w:type="paragraph" w:customStyle="1" w:styleId="ab">
    <w:name w:val="Нормальный (таблица)"/>
    <w:basedOn w:val="a"/>
    <w:next w:val="a"/>
    <w:uiPriority w:val="99"/>
    <w:pPr>
      <w:ind w:firstLine="0"/>
    </w:pPr>
  </w:style>
  <w:style w:type="paragraph" w:customStyle="1" w:styleId="ac">
    <w:name w:val="Подзаголовок для информации об изменениях"/>
    <w:basedOn w:val="a9"/>
    <w:next w:val="a"/>
    <w:uiPriority w:val="99"/>
    <w:rPr>
      <w:b/>
      <w:bCs/>
    </w:rPr>
  </w:style>
  <w:style w:type="paragraph" w:customStyle="1" w:styleId="ad">
    <w:name w:val="Прижатый влево"/>
    <w:basedOn w:val="a"/>
    <w:next w:val="a"/>
    <w:uiPriority w:val="99"/>
    <w:pPr>
      <w:ind w:firstLine="0"/>
      <w:jc w:val="left"/>
    </w:pPr>
  </w:style>
  <w:style w:type="character" w:customStyle="1" w:styleId="ae">
    <w:name w:val="Цветовое выделение для Текст"/>
    <w:uiPriority w:val="99"/>
    <w:rPr>
      <w:rFonts w:ascii="Times New Roman CYR" w:hAnsi="Times New Roman CY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ivo.garant.ru/document?id=10003000&amp;sub=30" TargetMode="External"/><Relationship Id="rId21" Type="http://schemas.openxmlformats.org/officeDocument/2006/relationships/hyperlink" Target="http://ivo.garant.ru/document?id=57523344&amp;sub=1" TargetMode="External"/><Relationship Id="rId42" Type="http://schemas.openxmlformats.org/officeDocument/2006/relationships/hyperlink" Target="http://ivo.garant.ru/document?id=57523344&amp;sub=4" TargetMode="External"/><Relationship Id="rId47" Type="http://schemas.openxmlformats.org/officeDocument/2006/relationships/hyperlink" Target="http://ivo.garant.ru/document?id=57328846&amp;sub=503" TargetMode="External"/><Relationship Id="rId63" Type="http://schemas.openxmlformats.org/officeDocument/2006/relationships/hyperlink" Target="http://ivo.garant.ru/document?id=57523344&amp;sub=10" TargetMode="External"/><Relationship Id="rId68" Type="http://schemas.openxmlformats.org/officeDocument/2006/relationships/hyperlink" Target="http://ivo.garant.ru/document?id=57953306&amp;sub=1105" TargetMode="External"/><Relationship Id="rId84" Type="http://schemas.openxmlformats.org/officeDocument/2006/relationships/hyperlink" Target="http://ivo.garant.ru/document?id=1228019&amp;sub=0" TargetMode="External"/><Relationship Id="rId89" Type="http://schemas.openxmlformats.org/officeDocument/2006/relationships/hyperlink" Target="http://ivo.garant.ru/document?id=57523344&amp;sub=17" TargetMode="External"/><Relationship Id="rId16" Type="http://schemas.openxmlformats.org/officeDocument/2006/relationships/hyperlink" Target="http://ivo.garant.ru/document?id=10003000&amp;sub=45" TargetMode="External"/><Relationship Id="rId11" Type="http://schemas.openxmlformats.org/officeDocument/2006/relationships/hyperlink" Target="http://ivo.garant.ru/document?id=10003000&amp;sub=5503" TargetMode="External"/><Relationship Id="rId32" Type="http://schemas.openxmlformats.org/officeDocument/2006/relationships/hyperlink" Target="http://ivo.garant.ru/document?id=10003000&amp;sub=191" TargetMode="External"/><Relationship Id="rId37" Type="http://schemas.openxmlformats.org/officeDocument/2006/relationships/hyperlink" Target="http://ivo.garant.ru/document?id=70106790&amp;sub=0" TargetMode="External"/><Relationship Id="rId53" Type="http://schemas.openxmlformats.org/officeDocument/2006/relationships/hyperlink" Target="http://ivo.garant.ru/document?id=70704216&amp;sub=71" TargetMode="External"/><Relationship Id="rId58" Type="http://schemas.openxmlformats.org/officeDocument/2006/relationships/hyperlink" Target="http://ivo.garant.ru/document?id=12077581&amp;sub=291" TargetMode="External"/><Relationship Id="rId74" Type="http://schemas.openxmlformats.org/officeDocument/2006/relationships/hyperlink" Target="http://ivo.garant.ru/document?id=70704216&amp;sub=71" TargetMode="External"/><Relationship Id="rId79" Type="http://schemas.openxmlformats.org/officeDocument/2006/relationships/hyperlink" Target="http://ivo.garant.ru/document?id=57523344&amp;sub=14" TargetMode="External"/><Relationship Id="rId5" Type="http://schemas.openxmlformats.org/officeDocument/2006/relationships/hyperlink" Target="http://ivo.garant.ru/document?id=57523344&amp;sub=0" TargetMode="External"/><Relationship Id="rId90" Type="http://schemas.openxmlformats.org/officeDocument/2006/relationships/hyperlink" Target="http://ivo.garant.ru/document?id=12146661&amp;sub=0" TargetMode="External"/><Relationship Id="rId22" Type="http://schemas.openxmlformats.org/officeDocument/2006/relationships/hyperlink" Target="http://ivo.garant.ru/document?id=57952283&amp;sub=201" TargetMode="External"/><Relationship Id="rId27" Type="http://schemas.openxmlformats.org/officeDocument/2006/relationships/hyperlink" Target="http://ivo.garant.ru/document?id=10003000&amp;sub=33" TargetMode="External"/><Relationship Id="rId43" Type="http://schemas.openxmlformats.org/officeDocument/2006/relationships/hyperlink" Target="http://ivo.garant.ru/document?id=12077581&amp;sub=291" TargetMode="External"/><Relationship Id="rId48" Type="http://schemas.openxmlformats.org/officeDocument/2006/relationships/hyperlink" Target="http://ivo.garant.ru/document?id=57523344&amp;sub=5" TargetMode="External"/><Relationship Id="rId64" Type="http://schemas.openxmlformats.org/officeDocument/2006/relationships/hyperlink" Target="http://ivo.garant.ru/document?id=57953306&amp;sub=1101" TargetMode="External"/><Relationship Id="rId69" Type="http://schemas.openxmlformats.org/officeDocument/2006/relationships/hyperlink" Target="http://ivo.garant.ru/document?id=71719168&amp;sub=6" TargetMode="External"/><Relationship Id="rId8" Type="http://schemas.openxmlformats.org/officeDocument/2006/relationships/hyperlink" Target="http://ivo.garant.ru/document?id=10003000&amp;sub=30" TargetMode="External"/><Relationship Id="rId51" Type="http://schemas.openxmlformats.org/officeDocument/2006/relationships/hyperlink" Target="http://ivo.garant.ru/document?id=57328846&amp;sub=703" TargetMode="External"/><Relationship Id="rId72" Type="http://schemas.openxmlformats.org/officeDocument/2006/relationships/hyperlink" Target="http://ivo.garant.ru/document?id=70704216&amp;sub=71" TargetMode="External"/><Relationship Id="rId80" Type="http://schemas.openxmlformats.org/officeDocument/2006/relationships/hyperlink" Target="http://ivo.garant.ru/document?id=12025267&amp;sub=559" TargetMode="External"/><Relationship Id="rId85" Type="http://schemas.openxmlformats.org/officeDocument/2006/relationships/hyperlink" Target="http://ivo.garant.ru/document?id=95504&amp;sub=0" TargetMode="External"/><Relationship Id="rId93"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ivo.garant.ru/document?id=10003000&amp;sub=76" TargetMode="External"/><Relationship Id="rId17" Type="http://schemas.openxmlformats.org/officeDocument/2006/relationships/hyperlink" Target="http://ivo.garant.ru/document?id=10003000&amp;sub=7202" TargetMode="External"/><Relationship Id="rId25" Type="http://schemas.openxmlformats.org/officeDocument/2006/relationships/hyperlink" Target="http://ivo.garant.ru/document?id=10003000&amp;sub=191" TargetMode="External"/><Relationship Id="rId33" Type="http://schemas.openxmlformats.org/officeDocument/2006/relationships/hyperlink" Target="http://ivo.garant.ru/document?id=10003000&amp;sub=33" TargetMode="External"/><Relationship Id="rId38" Type="http://schemas.openxmlformats.org/officeDocument/2006/relationships/hyperlink" Target="http://ivo.garant.ru/document?id=10003000&amp;sub=33" TargetMode="External"/><Relationship Id="rId46" Type="http://schemas.openxmlformats.org/officeDocument/2006/relationships/hyperlink" Target="http://ivo.garant.ru/document?id=71719168&amp;sub=1" TargetMode="External"/><Relationship Id="rId59" Type="http://schemas.openxmlformats.org/officeDocument/2006/relationships/hyperlink" Target="http://ivo.garant.ru/document?id=5657161&amp;sub=10012" TargetMode="External"/><Relationship Id="rId67" Type="http://schemas.openxmlformats.org/officeDocument/2006/relationships/hyperlink" Target="http://ivo.garant.ru/document?id=71719168&amp;sub=5" TargetMode="External"/><Relationship Id="rId20" Type="http://schemas.openxmlformats.org/officeDocument/2006/relationships/hyperlink" Target="http://ivo.garant.ru/document?id=10003000&amp;sub=33" TargetMode="External"/><Relationship Id="rId41" Type="http://schemas.openxmlformats.org/officeDocument/2006/relationships/hyperlink" Target="http://ivo.garant.ru/document?id=5657161&amp;sub=401" TargetMode="External"/><Relationship Id="rId54" Type="http://schemas.openxmlformats.org/officeDocument/2006/relationships/hyperlink" Target="http://ivo.garant.ru/document?id=84755&amp;sub=3" TargetMode="External"/><Relationship Id="rId62" Type="http://schemas.openxmlformats.org/officeDocument/2006/relationships/hyperlink" Target="http://ivo.garant.ru/document?id=57328846&amp;sub=1004" TargetMode="External"/><Relationship Id="rId70" Type="http://schemas.openxmlformats.org/officeDocument/2006/relationships/hyperlink" Target="http://ivo.garant.ru/document?id=10002673&amp;sub=5" TargetMode="External"/><Relationship Id="rId75" Type="http://schemas.openxmlformats.org/officeDocument/2006/relationships/hyperlink" Target="http://ivo.garant.ru/document?id=84755&amp;sub=3" TargetMode="External"/><Relationship Id="rId83" Type="http://schemas.openxmlformats.org/officeDocument/2006/relationships/hyperlink" Target="http://ivo.garant.ru/document?id=1228020&amp;sub=0" TargetMode="External"/><Relationship Id="rId88" Type="http://schemas.openxmlformats.org/officeDocument/2006/relationships/hyperlink" Target="http://ivo.garant.ru/document?id=1228021&amp;sub=0" TargetMode="External"/><Relationship Id="rId91" Type="http://schemas.openxmlformats.org/officeDocument/2006/relationships/hyperlink" Target="http://ivo.garant.ru/document?id=57523344&amp;sub=18" TargetMode="External"/><Relationship Id="rId1" Type="http://schemas.openxmlformats.org/officeDocument/2006/relationships/numbering" Target="numbering.xml"/><Relationship Id="rId6" Type="http://schemas.openxmlformats.org/officeDocument/2006/relationships/hyperlink" Target="http://ivo.garant.ru/document?id=10003000&amp;sub=0" TargetMode="External"/><Relationship Id="rId15" Type="http://schemas.openxmlformats.org/officeDocument/2006/relationships/hyperlink" Target="http://ivo.garant.ru/document?id=10003000&amp;sub=33" TargetMode="External"/><Relationship Id="rId23" Type="http://schemas.openxmlformats.org/officeDocument/2006/relationships/hyperlink" Target="http://ivo.garant.ru/document?id=57523344&amp;sub=2" TargetMode="External"/><Relationship Id="rId28" Type="http://schemas.openxmlformats.org/officeDocument/2006/relationships/hyperlink" Target="http://ivo.garant.ru/document?id=10003000&amp;sub=45" TargetMode="External"/><Relationship Id="rId36" Type="http://schemas.openxmlformats.org/officeDocument/2006/relationships/hyperlink" Target="http://ivo.garant.ru/document?id=10003000&amp;sub=76" TargetMode="External"/><Relationship Id="rId49" Type="http://schemas.openxmlformats.org/officeDocument/2006/relationships/hyperlink" Target="http://ivo.garant.ru/document?id=57523344&amp;sub=6" TargetMode="External"/><Relationship Id="rId57" Type="http://schemas.openxmlformats.org/officeDocument/2006/relationships/hyperlink" Target="http://ivo.garant.ru/document?id=5124433&amp;sub=0" TargetMode="External"/><Relationship Id="rId10" Type="http://schemas.openxmlformats.org/officeDocument/2006/relationships/hyperlink" Target="http://ivo.garant.ru/document?id=10003000&amp;sub=45" TargetMode="External"/><Relationship Id="rId31" Type="http://schemas.openxmlformats.org/officeDocument/2006/relationships/hyperlink" Target="http://ivo.garant.ru/document?id=70106790&amp;sub=13" TargetMode="External"/><Relationship Id="rId44" Type="http://schemas.openxmlformats.org/officeDocument/2006/relationships/hyperlink" Target="http://ivo.garant.ru/document?id=5657161&amp;sub=501" TargetMode="External"/><Relationship Id="rId52" Type="http://schemas.openxmlformats.org/officeDocument/2006/relationships/hyperlink" Target="http://ivo.garant.ru/document?id=57523344&amp;sub=7" TargetMode="External"/><Relationship Id="rId60" Type="http://schemas.openxmlformats.org/officeDocument/2006/relationships/hyperlink" Target="http://ivo.garant.ru/document?id=10002673&amp;sub=5" TargetMode="External"/><Relationship Id="rId65" Type="http://schemas.openxmlformats.org/officeDocument/2006/relationships/hyperlink" Target="http://ivo.garant.ru/document?id=5654958&amp;sub=1102" TargetMode="External"/><Relationship Id="rId73" Type="http://schemas.openxmlformats.org/officeDocument/2006/relationships/hyperlink" Target="http://ivo.garant.ru/document?id=57402606&amp;sub=1201" TargetMode="External"/><Relationship Id="rId78" Type="http://schemas.openxmlformats.org/officeDocument/2006/relationships/hyperlink" Target="http://ivo.garant.ru/document?id=57523344&amp;sub=13" TargetMode="External"/><Relationship Id="rId81" Type="http://schemas.openxmlformats.org/officeDocument/2006/relationships/hyperlink" Target="http://ivo.garant.ru/document?id=57523344&amp;sub=15" TargetMode="External"/><Relationship Id="rId86" Type="http://schemas.openxmlformats.org/officeDocument/2006/relationships/hyperlink" Target="http://ivo.garant.ru/document?id=1228019&amp;sub=0" TargetMode="External"/><Relationship Id="rId4" Type="http://schemas.openxmlformats.org/officeDocument/2006/relationships/webSettings" Target="webSettings.xml"/><Relationship Id="rId9" Type="http://schemas.openxmlformats.org/officeDocument/2006/relationships/hyperlink" Target="http://ivo.garant.ru/document?id=10003000&amp;sub=33" TargetMode="External"/><Relationship Id="rId13" Type="http://schemas.openxmlformats.org/officeDocument/2006/relationships/hyperlink" Target="http://ivo.garant.ru/document?id=70106790&amp;sub=13" TargetMode="External"/><Relationship Id="rId18" Type="http://schemas.openxmlformats.org/officeDocument/2006/relationships/hyperlink" Target="http://ivo.garant.ru/document?id=10003000&amp;sub=76" TargetMode="External"/><Relationship Id="rId39" Type="http://schemas.openxmlformats.org/officeDocument/2006/relationships/hyperlink" Target="http://ivo.garant.ru/document?id=57523344&amp;sub=3" TargetMode="External"/><Relationship Id="rId34" Type="http://schemas.openxmlformats.org/officeDocument/2006/relationships/hyperlink" Target="http://ivo.garant.ru/document?id=10003000&amp;sub=45" TargetMode="External"/><Relationship Id="rId50" Type="http://schemas.openxmlformats.org/officeDocument/2006/relationships/hyperlink" Target="http://ivo.garant.ru/document?id=71719168&amp;sub=2" TargetMode="External"/><Relationship Id="rId55" Type="http://schemas.openxmlformats.org/officeDocument/2006/relationships/hyperlink" Target="http://ivo.garant.ru/document?id=57523344&amp;sub=8" TargetMode="External"/><Relationship Id="rId76" Type="http://schemas.openxmlformats.org/officeDocument/2006/relationships/hyperlink" Target="http://ivo.garant.ru/document?id=57523344&amp;sub=12" TargetMode="External"/><Relationship Id="rId7" Type="http://schemas.openxmlformats.org/officeDocument/2006/relationships/hyperlink" Target="http://ivo.garant.ru/document?id=10003000&amp;sub=191" TargetMode="External"/><Relationship Id="rId71" Type="http://schemas.openxmlformats.org/officeDocument/2006/relationships/hyperlink" Target="http://ivo.garant.ru/document?id=57523344&amp;sub=11" TargetMode="External"/><Relationship Id="rId92" Type="http://schemas.openxmlformats.org/officeDocument/2006/relationships/fontTable" Target="fontTable.xml"/><Relationship Id="rId2" Type="http://schemas.openxmlformats.org/officeDocument/2006/relationships/styles" Target="styles.xml"/><Relationship Id="rId29" Type="http://schemas.openxmlformats.org/officeDocument/2006/relationships/hyperlink" Target="http://ivo.garant.ru/document?id=10003000&amp;sub=5503" TargetMode="External"/><Relationship Id="rId24" Type="http://schemas.openxmlformats.org/officeDocument/2006/relationships/hyperlink" Target="http://ivo.garant.ru/document?id=10003000&amp;sub=0" TargetMode="External"/><Relationship Id="rId40" Type="http://schemas.openxmlformats.org/officeDocument/2006/relationships/hyperlink" Target="http://ivo.garant.ru/document?id=12077581&amp;sub=291" TargetMode="External"/><Relationship Id="rId45" Type="http://schemas.openxmlformats.org/officeDocument/2006/relationships/hyperlink" Target="http://ivo.garant.ru/document?id=10002673&amp;sub=5" TargetMode="External"/><Relationship Id="rId66" Type="http://schemas.openxmlformats.org/officeDocument/2006/relationships/hyperlink" Target="http://ivo.garant.ru/document?id=5654958&amp;sub=1104" TargetMode="External"/><Relationship Id="rId87" Type="http://schemas.openxmlformats.org/officeDocument/2006/relationships/hyperlink" Target="http://ivo.garant.ru/document?id=1228021&amp;sub=0" TargetMode="External"/><Relationship Id="rId61" Type="http://schemas.openxmlformats.org/officeDocument/2006/relationships/hyperlink" Target="http://ivo.garant.ru/document?id=71719168&amp;sub=3" TargetMode="External"/><Relationship Id="rId82" Type="http://schemas.openxmlformats.org/officeDocument/2006/relationships/hyperlink" Target="http://ivo.garant.ru/document?id=57523344&amp;sub=16" TargetMode="External"/><Relationship Id="rId19" Type="http://schemas.openxmlformats.org/officeDocument/2006/relationships/hyperlink" Target="http://ivo.garant.ru/document?id=70106790&amp;sub=0" TargetMode="External"/><Relationship Id="rId14" Type="http://schemas.openxmlformats.org/officeDocument/2006/relationships/hyperlink" Target="http://ivo.garant.ru/document?id=10003000&amp;sub=191" TargetMode="External"/><Relationship Id="rId30" Type="http://schemas.openxmlformats.org/officeDocument/2006/relationships/hyperlink" Target="http://ivo.garant.ru/document?id=10003000&amp;sub=76" TargetMode="External"/><Relationship Id="rId35" Type="http://schemas.openxmlformats.org/officeDocument/2006/relationships/hyperlink" Target="http://ivo.garant.ru/document?id=10003000&amp;sub=7202" TargetMode="External"/><Relationship Id="rId56" Type="http://schemas.openxmlformats.org/officeDocument/2006/relationships/hyperlink" Target="http://ivo.garant.ru/document?id=57523344&amp;sub=9" TargetMode="External"/><Relationship Id="rId77" Type="http://schemas.openxmlformats.org/officeDocument/2006/relationships/hyperlink" Target="http://ivo.garant.ru/document?id=10036260&amp;sub=2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5809</Words>
  <Characters>33113</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38845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Yandex.Translate</dc:creator>
  <cp:keywords/>
  <dc:description>Translated with Yandex.Translate</dc:description>
  <cp:lastModifiedBy>мария</cp:lastModifiedBy>
  <cp:revision>2</cp:revision>
  <dcterms:created xsi:type="dcterms:W3CDTF">2022-04-04T12:16:00Z</dcterms:created>
  <dcterms:modified xsi:type="dcterms:W3CDTF">2022-04-04T12:16:00Z</dcterms:modified>
</cp:coreProperties>
</file>